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1C8297" w14:textId="2961B1E4" w:rsidR="00A404B5" w:rsidRDefault="006565E6" w:rsidP="006565E6">
      <w:r>
        <w:rPr>
          <w:b/>
          <w:bCs/>
          <w:i/>
          <w:iCs/>
        </w:rPr>
        <w:t xml:space="preserve">Death of a Salesman </w:t>
      </w:r>
      <w:r>
        <w:rPr>
          <w:b/>
          <w:bCs/>
        </w:rPr>
        <w:t xml:space="preserve">Character Organizer </w:t>
      </w:r>
      <w:r>
        <w:tab/>
      </w:r>
      <w:r>
        <w:tab/>
      </w:r>
      <w:r>
        <w:tab/>
      </w:r>
      <w:r>
        <w:tab/>
      </w:r>
      <w:proofErr w:type="gramStart"/>
      <w:r>
        <w:t>Name:_</w:t>
      </w:r>
      <w:proofErr w:type="gramEnd"/>
      <w:r>
        <w:t>_________________________________</w:t>
      </w:r>
    </w:p>
    <w:p w14:paraId="62E77BB5" w14:textId="337CFAAF" w:rsidR="00D703AD" w:rsidRPr="00D703AD" w:rsidRDefault="00D703AD" w:rsidP="006565E6">
      <w:r>
        <w:t>As we read through the play as a class, complete the chart below in order to fully understand the complexities, motivations, and societal pressure for each character. You will turn this in when we conclude the play, and the work you complete here will assist you greatly on the summative assessment(s) for this unit.</w:t>
      </w:r>
    </w:p>
    <w:tbl>
      <w:tblPr>
        <w:tblStyle w:val="TableGrid"/>
        <w:tblW w:w="11160" w:type="dxa"/>
        <w:tblInd w:w="-95" w:type="dxa"/>
        <w:tblLook w:val="04A0" w:firstRow="1" w:lastRow="0" w:firstColumn="1" w:lastColumn="0" w:noHBand="0" w:noVBand="1"/>
      </w:tblPr>
      <w:tblGrid>
        <w:gridCol w:w="1800"/>
        <w:gridCol w:w="2070"/>
        <w:gridCol w:w="2520"/>
        <w:gridCol w:w="2337"/>
        <w:gridCol w:w="2433"/>
      </w:tblGrid>
      <w:tr w:rsidR="006565E6" w14:paraId="26B1CC39" w14:textId="77777777" w:rsidTr="00BB47DC">
        <w:tc>
          <w:tcPr>
            <w:tcW w:w="1800" w:type="dxa"/>
          </w:tcPr>
          <w:p w14:paraId="5269DC2B" w14:textId="03B8CECC" w:rsidR="006565E6" w:rsidRDefault="00D703AD" w:rsidP="006565E6">
            <w:pPr>
              <w:rPr>
                <w:b/>
                <w:bCs/>
              </w:rPr>
            </w:pPr>
            <w:r>
              <w:rPr>
                <w:b/>
                <w:bCs/>
              </w:rPr>
              <w:t>Character Name</w:t>
            </w:r>
          </w:p>
        </w:tc>
        <w:tc>
          <w:tcPr>
            <w:tcW w:w="2070" w:type="dxa"/>
          </w:tcPr>
          <w:p w14:paraId="5FCF538E" w14:textId="77777777" w:rsidR="006565E6" w:rsidRDefault="00D703AD" w:rsidP="006565E6">
            <w:pPr>
              <w:rPr>
                <w:b/>
                <w:bCs/>
              </w:rPr>
            </w:pPr>
            <w:r>
              <w:rPr>
                <w:b/>
                <w:bCs/>
              </w:rPr>
              <w:t>Introductory Scene</w:t>
            </w:r>
          </w:p>
          <w:p w14:paraId="42304FAA" w14:textId="0263D74A" w:rsidR="00D703AD" w:rsidRPr="00BB47DC" w:rsidRDefault="00BB47DC" w:rsidP="006565E6">
            <w:pPr>
              <w:rPr>
                <w:i/>
                <w:iCs/>
                <w:sz w:val="18"/>
                <w:szCs w:val="18"/>
              </w:rPr>
            </w:pPr>
            <w:r>
              <w:rPr>
                <w:i/>
                <w:iCs/>
                <w:sz w:val="18"/>
                <w:szCs w:val="18"/>
              </w:rPr>
              <w:t>What is the character first seen doing/saying?</w:t>
            </w:r>
          </w:p>
        </w:tc>
        <w:tc>
          <w:tcPr>
            <w:tcW w:w="2520" w:type="dxa"/>
          </w:tcPr>
          <w:p w14:paraId="2D46847E" w14:textId="77777777" w:rsidR="00BB47DC" w:rsidRDefault="00D703AD" w:rsidP="006565E6">
            <w:pPr>
              <w:rPr>
                <w:b/>
                <w:bCs/>
              </w:rPr>
            </w:pPr>
            <w:r>
              <w:rPr>
                <w:b/>
                <w:bCs/>
              </w:rPr>
              <w:t>Expectations of Success</w:t>
            </w:r>
          </w:p>
          <w:p w14:paraId="526CF1C4" w14:textId="6C6667F2" w:rsidR="006565E6" w:rsidRDefault="00D703AD" w:rsidP="006565E6">
            <w:pPr>
              <w:rPr>
                <w:b/>
                <w:bCs/>
              </w:rPr>
            </w:pPr>
            <w:r>
              <w:rPr>
                <w:b/>
                <w:bCs/>
              </w:rPr>
              <w:t xml:space="preserve"> </w:t>
            </w:r>
            <w:r w:rsidR="00BB47DC">
              <w:rPr>
                <w:i/>
                <w:iCs/>
                <w:sz w:val="18"/>
                <w:szCs w:val="18"/>
              </w:rPr>
              <w:t>List a few. Who or what sets these expectations? What does success look like to them?</w:t>
            </w:r>
          </w:p>
        </w:tc>
        <w:tc>
          <w:tcPr>
            <w:tcW w:w="2337" w:type="dxa"/>
          </w:tcPr>
          <w:p w14:paraId="3883D135" w14:textId="62CF59B9" w:rsidR="006565E6" w:rsidRDefault="00D703AD" w:rsidP="006565E6">
            <w:pPr>
              <w:rPr>
                <w:b/>
                <w:bCs/>
              </w:rPr>
            </w:pPr>
            <w:r>
              <w:rPr>
                <w:b/>
                <w:bCs/>
              </w:rPr>
              <w:t>How Character Responds/Measures Up to Expectations</w:t>
            </w:r>
          </w:p>
        </w:tc>
        <w:tc>
          <w:tcPr>
            <w:tcW w:w="2433" w:type="dxa"/>
          </w:tcPr>
          <w:p w14:paraId="6CC5836B" w14:textId="77777777" w:rsidR="006565E6" w:rsidRDefault="00D703AD" w:rsidP="006565E6">
            <w:pPr>
              <w:rPr>
                <w:b/>
                <w:bCs/>
              </w:rPr>
            </w:pPr>
            <w:r>
              <w:rPr>
                <w:b/>
                <w:bCs/>
              </w:rPr>
              <w:t>Characterizing Quotes</w:t>
            </w:r>
          </w:p>
          <w:p w14:paraId="33FDB266" w14:textId="36AC0334" w:rsidR="00BB47DC" w:rsidRDefault="00BB47DC" w:rsidP="006565E6">
            <w:pPr>
              <w:rPr>
                <w:b/>
                <w:bCs/>
              </w:rPr>
            </w:pPr>
            <w:r>
              <w:rPr>
                <w:i/>
                <w:iCs/>
                <w:sz w:val="18"/>
                <w:szCs w:val="18"/>
              </w:rPr>
              <w:t>Cited examples of traits, thoughts, moments of change</w:t>
            </w:r>
          </w:p>
        </w:tc>
      </w:tr>
      <w:tr w:rsidR="006565E6" w14:paraId="7331A2FA" w14:textId="77777777" w:rsidTr="00BB47DC">
        <w:tc>
          <w:tcPr>
            <w:tcW w:w="1800" w:type="dxa"/>
          </w:tcPr>
          <w:p w14:paraId="0DF46008" w14:textId="2B479C28" w:rsidR="006565E6" w:rsidRDefault="00BB47DC" w:rsidP="006565E6">
            <w:pPr>
              <w:rPr>
                <w:b/>
                <w:bCs/>
              </w:rPr>
            </w:pPr>
            <w:r>
              <w:rPr>
                <w:b/>
                <w:bCs/>
              </w:rPr>
              <w:t>Willy Loman</w:t>
            </w:r>
          </w:p>
        </w:tc>
        <w:tc>
          <w:tcPr>
            <w:tcW w:w="2070" w:type="dxa"/>
          </w:tcPr>
          <w:p w14:paraId="7D01FB72" w14:textId="77777777" w:rsidR="006565E6" w:rsidRDefault="006565E6" w:rsidP="006565E6">
            <w:pPr>
              <w:rPr>
                <w:b/>
                <w:bCs/>
              </w:rPr>
            </w:pPr>
          </w:p>
          <w:p w14:paraId="4E57EFC8" w14:textId="77777777" w:rsidR="00E21136" w:rsidRDefault="00E21136" w:rsidP="006565E6">
            <w:pPr>
              <w:rPr>
                <w:b/>
                <w:bCs/>
              </w:rPr>
            </w:pPr>
          </w:p>
          <w:p w14:paraId="168291DA" w14:textId="6425CDA5" w:rsidR="00E21136" w:rsidRDefault="00E21136" w:rsidP="006565E6">
            <w:pPr>
              <w:rPr>
                <w:b/>
                <w:bCs/>
              </w:rPr>
            </w:pPr>
          </w:p>
          <w:p w14:paraId="194F1866" w14:textId="0A67B249" w:rsidR="00E21136" w:rsidRDefault="00E21136" w:rsidP="006565E6">
            <w:pPr>
              <w:rPr>
                <w:b/>
                <w:bCs/>
              </w:rPr>
            </w:pPr>
          </w:p>
          <w:p w14:paraId="472F5AF5" w14:textId="7EC14AEF" w:rsidR="00E21136" w:rsidRDefault="00E21136" w:rsidP="006565E6">
            <w:pPr>
              <w:rPr>
                <w:b/>
                <w:bCs/>
              </w:rPr>
            </w:pPr>
          </w:p>
          <w:p w14:paraId="58649C2C" w14:textId="26C82CD0" w:rsidR="00E21136" w:rsidRDefault="00E21136" w:rsidP="006565E6">
            <w:pPr>
              <w:rPr>
                <w:b/>
                <w:bCs/>
              </w:rPr>
            </w:pPr>
          </w:p>
          <w:p w14:paraId="686BDF75" w14:textId="2C507296" w:rsidR="00E21136" w:rsidRDefault="00E21136" w:rsidP="006565E6">
            <w:pPr>
              <w:rPr>
                <w:b/>
                <w:bCs/>
              </w:rPr>
            </w:pPr>
          </w:p>
          <w:p w14:paraId="2548A801" w14:textId="6F61FB16" w:rsidR="00E21136" w:rsidRDefault="00E21136" w:rsidP="006565E6">
            <w:pPr>
              <w:rPr>
                <w:b/>
                <w:bCs/>
              </w:rPr>
            </w:pPr>
          </w:p>
          <w:p w14:paraId="1CEA7B32" w14:textId="6A84FEE9" w:rsidR="00E21136" w:rsidRDefault="00E21136" w:rsidP="006565E6">
            <w:pPr>
              <w:rPr>
                <w:b/>
                <w:bCs/>
              </w:rPr>
            </w:pPr>
          </w:p>
          <w:p w14:paraId="0B341102" w14:textId="677D1D77" w:rsidR="00E21136" w:rsidRDefault="00E21136" w:rsidP="006565E6">
            <w:pPr>
              <w:rPr>
                <w:b/>
                <w:bCs/>
              </w:rPr>
            </w:pPr>
          </w:p>
          <w:p w14:paraId="45E050B9" w14:textId="77777777" w:rsidR="00E21136" w:rsidRDefault="00E21136" w:rsidP="006565E6">
            <w:pPr>
              <w:rPr>
                <w:b/>
                <w:bCs/>
              </w:rPr>
            </w:pPr>
          </w:p>
          <w:p w14:paraId="7BEA5145" w14:textId="673CCEC2" w:rsidR="00E21136" w:rsidRDefault="00E21136" w:rsidP="006565E6">
            <w:pPr>
              <w:rPr>
                <w:b/>
                <w:bCs/>
              </w:rPr>
            </w:pPr>
          </w:p>
          <w:p w14:paraId="22D4CAB6" w14:textId="6D8AE68D" w:rsidR="00E21136" w:rsidRDefault="00E21136" w:rsidP="006565E6">
            <w:pPr>
              <w:rPr>
                <w:b/>
                <w:bCs/>
              </w:rPr>
            </w:pPr>
          </w:p>
          <w:p w14:paraId="04BBA3BD" w14:textId="2D854E85" w:rsidR="00E21136" w:rsidRDefault="00E21136" w:rsidP="006565E6">
            <w:pPr>
              <w:rPr>
                <w:b/>
                <w:bCs/>
              </w:rPr>
            </w:pPr>
          </w:p>
          <w:p w14:paraId="6E221B61" w14:textId="2D815AFD" w:rsidR="00E21136" w:rsidRDefault="00E21136" w:rsidP="006565E6">
            <w:pPr>
              <w:rPr>
                <w:b/>
                <w:bCs/>
              </w:rPr>
            </w:pPr>
          </w:p>
          <w:p w14:paraId="568C7466" w14:textId="24B1ED8B" w:rsidR="00E21136" w:rsidRDefault="00E21136" w:rsidP="006565E6">
            <w:pPr>
              <w:rPr>
                <w:b/>
                <w:bCs/>
              </w:rPr>
            </w:pPr>
          </w:p>
          <w:p w14:paraId="58F2A9D0" w14:textId="5781FBC8" w:rsidR="00E21136" w:rsidRDefault="00E21136" w:rsidP="006565E6">
            <w:pPr>
              <w:rPr>
                <w:b/>
                <w:bCs/>
              </w:rPr>
            </w:pPr>
          </w:p>
          <w:p w14:paraId="30A5071E" w14:textId="77777777" w:rsidR="00E21136" w:rsidRDefault="00E21136" w:rsidP="006565E6">
            <w:pPr>
              <w:rPr>
                <w:b/>
                <w:bCs/>
              </w:rPr>
            </w:pPr>
          </w:p>
          <w:p w14:paraId="1868947B" w14:textId="77777777" w:rsidR="00E21136" w:rsidRDefault="00E21136" w:rsidP="006565E6">
            <w:pPr>
              <w:rPr>
                <w:b/>
                <w:bCs/>
              </w:rPr>
            </w:pPr>
          </w:p>
          <w:p w14:paraId="10943F3B" w14:textId="77777777" w:rsidR="00E21136" w:rsidRDefault="00E21136" w:rsidP="006565E6">
            <w:pPr>
              <w:rPr>
                <w:b/>
                <w:bCs/>
              </w:rPr>
            </w:pPr>
          </w:p>
          <w:p w14:paraId="2752E56E" w14:textId="77777777" w:rsidR="00E21136" w:rsidRDefault="00E21136" w:rsidP="006565E6">
            <w:pPr>
              <w:rPr>
                <w:b/>
                <w:bCs/>
              </w:rPr>
            </w:pPr>
          </w:p>
          <w:p w14:paraId="7314C4A8" w14:textId="5244753F" w:rsidR="00E21136" w:rsidRDefault="00E21136" w:rsidP="006565E6">
            <w:pPr>
              <w:rPr>
                <w:b/>
                <w:bCs/>
              </w:rPr>
            </w:pPr>
          </w:p>
        </w:tc>
        <w:tc>
          <w:tcPr>
            <w:tcW w:w="2520" w:type="dxa"/>
          </w:tcPr>
          <w:p w14:paraId="7EC9523F" w14:textId="77777777" w:rsidR="006565E6" w:rsidRDefault="006565E6" w:rsidP="006565E6">
            <w:pPr>
              <w:rPr>
                <w:b/>
                <w:bCs/>
              </w:rPr>
            </w:pPr>
          </w:p>
        </w:tc>
        <w:tc>
          <w:tcPr>
            <w:tcW w:w="2337" w:type="dxa"/>
          </w:tcPr>
          <w:p w14:paraId="0C65266A" w14:textId="77777777" w:rsidR="006565E6" w:rsidRDefault="006565E6" w:rsidP="006565E6">
            <w:pPr>
              <w:rPr>
                <w:b/>
                <w:bCs/>
              </w:rPr>
            </w:pPr>
          </w:p>
        </w:tc>
        <w:tc>
          <w:tcPr>
            <w:tcW w:w="2433" w:type="dxa"/>
          </w:tcPr>
          <w:p w14:paraId="1F7F56CC" w14:textId="77777777" w:rsidR="006565E6" w:rsidRDefault="006565E6" w:rsidP="006565E6">
            <w:pPr>
              <w:rPr>
                <w:b/>
                <w:bCs/>
              </w:rPr>
            </w:pPr>
          </w:p>
        </w:tc>
      </w:tr>
      <w:tr w:rsidR="006565E6" w14:paraId="051819FC" w14:textId="77777777" w:rsidTr="00BB47DC">
        <w:tc>
          <w:tcPr>
            <w:tcW w:w="1800" w:type="dxa"/>
          </w:tcPr>
          <w:p w14:paraId="52464CFA" w14:textId="11437AB7" w:rsidR="006565E6" w:rsidRDefault="00BB47DC" w:rsidP="006565E6">
            <w:pPr>
              <w:rPr>
                <w:b/>
                <w:bCs/>
              </w:rPr>
            </w:pPr>
            <w:r>
              <w:rPr>
                <w:b/>
                <w:bCs/>
              </w:rPr>
              <w:t>Biff Loman</w:t>
            </w:r>
          </w:p>
        </w:tc>
        <w:tc>
          <w:tcPr>
            <w:tcW w:w="2070" w:type="dxa"/>
          </w:tcPr>
          <w:p w14:paraId="789F2636" w14:textId="77777777" w:rsidR="006565E6" w:rsidRDefault="006565E6" w:rsidP="006565E6">
            <w:pPr>
              <w:rPr>
                <w:b/>
                <w:bCs/>
              </w:rPr>
            </w:pPr>
          </w:p>
          <w:p w14:paraId="20C6E086" w14:textId="77777777" w:rsidR="00E21136" w:rsidRDefault="00E21136" w:rsidP="006565E6">
            <w:pPr>
              <w:rPr>
                <w:b/>
                <w:bCs/>
              </w:rPr>
            </w:pPr>
          </w:p>
          <w:p w14:paraId="06AF4FFD" w14:textId="224A65E5" w:rsidR="00E21136" w:rsidRDefault="00E21136" w:rsidP="006565E6">
            <w:pPr>
              <w:rPr>
                <w:b/>
                <w:bCs/>
              </w:rPr>
            </w:pPr>
          </w:p>
          <w:p w14:paraId="1B33C328" w14:textId="2BD29B84" w:rsidR="00E21136" w:rsidRDefault="00E21136" w:rsidP="006565E6">
            <w:pPr>
              <w:rPr>
                <w:b/>
                <w:bCs/>
              </w:rPr>
            </w:pPr>
          </w:p>
          <w:p w14:paraId="49A4E374" w14:textId="55B6C470" w:rsidR="00E21136" w:rsidRDefault="00E21136" w:rsidP="006565E6">
            <w:pPr>
              <w:rPr>
                <w:b/>
                <w:bCs/>
              </w:rPr>
            </w:pPr>
          </w:p>
          <w:p w14:paraId="5F9ADAB9" w14:textId="52C5C379" w:rsidR="00E21136" w:rsidRDefault="00E21136" w:rsidP="006565E6">
            <w:pPr>
              <w:rPr>
                <w:b/>
                <w:bCs/>
              </w:rPr>
            </w:pPr>
          </w:p>
          <w:p w14:paraId="07E8D1C0" w14:textId="09C36F98" w:rsidR="00E21136" w:rsidRDefault="00E21136" w:rsidP="006565E6">
            <w:pPr>
              <w:rPr>
                <w:b/>
                <w:bCs/>
              </w:rPr>
            </w:pPr>
          </w:p>
          <w:p w14:paraId="299CE094" w14:textId="026056C0" w:rsidR="00E21136" w:rsidRDefault="00E21136" w:rsidP="006565E6">
            <w:pPr>
              <w:rPr>
                <w:b/>
                <w:bCs/>
              </w:rPr>
            </w:pPr>
          </w:p>
          <w:p w14:paraId="44ECB414" w14:textId="6CE3036F" w:rsidR="00E21136" w:rsidRDefault="00E21136" w:rsidP="006565E6">
            <w:pPr>
              <w:rPr>
                <w:b/>
                <w:bCs/>
              </w:rPr>
            </w:pPr>
          </w:p>
          <w:p w14:paraId="5C07B5A1" w14:textId="2ECFC884" w:rsidR="00E21136" w:rsidRDefault="00E21136" w:rsidP="006565E6">
            <w:pPr>
              <w:rPr>
                <w:b/>
                <w:bCs/>
              </w:rPr>
            </w:pPr>
          </w:p>
          <w:p w14:paraId="744C406C" w14:textId="77777777" w:rsidR="00E21136" w:rsidRDefault="00E21136" w:rsidP="006565E6">
            <w:pPr>
              <w:rPr>
                <w:b/>
                <w:bCs/>
              </w:rPr>
            </w:pPr>
          </w:p>
          <w:p w14:paraId="75AEF301" w14:textId="498591AA" w:rsidR="00E21136" w:rsidRDefault="00E21136" w:rsidP="006565E6">
            <w:pPr>
              <w:rPr>
                <w:b/>
                <w:bCs/>
              </w:rPr>
            </w:pPr>
          </w:p>
          <w:p w14:paraId="2431F309" w14:textId="77777777" w:rsidR="00E21136" w:rsidRDefault="00E21136" w:rsidP="006565E6">
            <w:pPr>
              <w:rPr>
                <w:b/>
                <w:bCs/>
              </w:rPr>
            </w:pPr>
          </w:p>
          <w:p w14:paraId="1B5AB372" w14:textId="77777777" w:rsidR="00E21136" w:rsidRDefault="00E21136" w:rsidP="006565E6">
            <w:pPr>
              <w:rPr>
                <w:b/>
                <w:bCs/>
              </w:rPr>
            </w:pPr>
          </w:p>
          <w:p w14:paraId="56584E97" w14:textId="77777777" w:rsidR="00E21136" w:rsidRDefault="00E21136" w:rsidP="006565E6">
            <w:pPr>
              <w:rPr>
                <w:b/>
                <w:bCs/>
              </w:rPr>
            </w:pPr>
          </w:p>
          <w:p w14:paraId="6D118BCE" w14:textId="77777777" w:rsidR="00E21136" w:rsidRDefault="00E21136" w:rsidP="006565E6">
            <w:pPr>
              <w:rPr>
                <w:b/>
                <w:bCs/>
              </w:rPr>
            </w:pPr>
          </w:p>
          <w:p w14:paraId="44810537" w14:textId="7F14E076" w:rsidR="00E21136" w:rsidRDefault="00E21136" w:rsidP="006565E6">
            <w:pPr>
              <w:rPr>
                <w:b/>
                <w:bCs/>
              </w:rPr>
            </w:pPr>
          </w:p>
          <w:p w14:paraId="5EF40E65" w14:textId="53D91886" w:rsidR="00E21136" w:rsidRDefault="00E21136" w:rsidP="006565E6">
            <w:pPr>
              <w:rPr>
                <w:b/>
                <w:bCs/>
              </w:rPr>
            </w:pPr>
          </w:p>
          <w:p w14:paraId="4A8EB2BB" w14:textId="5F6B98E8" w:rsidR="00E21136" w:rsidRDefault="00E21136" w:rsidP="006565E6">
            <w:pPr>
              <w:rPr>
                <w:b/>
                <w:bCs/>
              </w:rPr>
            </w:pPr>
          </w:p>
          <w:p w14:paraId="3DD5E87A" w14:textId="323863E2" w:rsidR="00E21136" w:rsidRDefault="00E21136" w:rsidP="006565E6">
            <w:pPr>
              <w:rPr>
                <w:b/>
                <w:bCs/>
              </w:rPr>
            </w:pPr>
          </w:p>
          <w:p w14:paraId="385CB469" w14:textId="77777777" w:rsidR="00E21136" w:rsidRDefault="00E21136" w:rsidP="006565E6">
            <w:pPr>
              <w:rPr>
                <w:b/>
                <w:bCs/>
              </w:rPr>
            </w:pPr>
          </w:p>
          <w:p w14:paraId="6E03EBE8" w14:textId="552D4370" w:rsidR="00E21136" w:rsidRDefault="00E21136" w:rsidP="006565E6">
            <w:pPr>
              <w:rPr>
                <w:b/>
                <w:bCs/>
              </w:rPr>
            </w:pPr>
          </w:p>
        </w:tc>
        <w:tc>
          <w:tcPr>
            <w:tcW w:w="2520" w:type="dxa"/>
          </w:tcPr>
          <w:p w14:paraId="277E225D" w14:textId="77777777" w:rsidR="006565E6" w:rsidRDefault="006565E6" w:rsidP="006565E6">
            <w:pPr>
              <w:rPr>
                <w:b/>
                <w:bCs/>
              </w:rPr>
            </w:pPr>
          </w:p>
        </w:tc>
        <w:tc>
          <w:tcPr>
            <w:tcW w:w="2337" w:type="dxa"/>
          </w:tcPr>
          <w:p w14:paraId="2CF8FFA9" w14:textId="77777777" w:rsidR="006565E6" w:rsidRDefault="006565E6" w:rsidP="006565E6">
            <w:pPr>
              <w:rPr>
                <w:b/>
                <w:bCs/>
              </w:rPr>
            </w:pPr>
          </w:p>
        </w:tc>
        <w:tc>
          <w:tcPr>
            <w:tcW w:w="2433" w:type="dxa"/>
          </w:tcPr>
          <w:p w14:paraId="6774C0DF" w14:textId="77777777" w:rsidR="006565E6" w:rsidRDefault="006565E6" w:rsidP="006565E6">
            <w:pPr>
              <w:rPr>
                <w:b/>
                <w:bCs/>
              </w:rPr>
            </w:pPr>
          </w:p>
        </w:tc>
      </w:tr>
      <w:tr w:rsidR="006565E6" w14:paraId="5DC720DF" w14:textId="77777777" w:rsidTr="00BB47DC">
        <w:tc>
          <w:tcPr>
            <w:tcW w:w="1800" w:type="dxa"/>
          </w:tcPr>
          <w:p w14:paraId="0533A169" w14:textId="77777777" w:rsidR="006565E6" w:rsidRDefault="00BB47DC" w:rsidP="006565E6">
            <w:pPr>
              <w:rPr>
                <w:b/>
                <w:bCs/>
              </w:rPr>
            </w:pPr>
            <w:r>
              <w:rPr>
                <w:b/>
                <w:bCs/>
              </w:rPr>
              <w:lastRenderedPageBreak/>
              <w:t>Happy Loman</w:t>
            </w:r>
          </w:p>
          <w:p w14:paraId="004236F6" w14:textId="77777777" w:rsidR="00975473" w:rsidRDefault="00975473" w:rsidP="006565E6">
            <w:pPr>
              <w:rPr>
                <w:b/>
                <w:bCs/>
              </w:rPr>
            </w:pPr>
          </w:p>
          <w:p w14:paraId="390F7322" w14:textId="77777777" w:rsidR="00975473" w:rsidRDefault="00975473" w:rsidP="006565E6">
            <w:pPr>
              <w:rPr>
                <w:b/>
                <w:bCs/>
              </w:rPr>
            </w:pPr>
          </w:p>
          <w:p w14:paraId="1A177EC9" w14:textId="77777777" w:rsidR="00975473" w:rsidRDefault="00975473" w:rsidP="006565E6">
            <w:pPr>
              <w:rPr>
                <w:b/>
                <w:bCs/>
              </w:rPr>
            </w:pPr>
          </w:p>
          <w:p w14:paraId="2DF5936B" w14:textId="77777777" w:rsidR="00975473" w:rsidRDefault="00975473" w:rsidP="006565E6">
            <w:pPr>
              <w:rPr>
                <w:b/>
                <w:bCs/>
              </w:rPr>
            </w:pPr>
          </w:p>
          <w:p w14:paraId="4D110DBB" w14:textId="77777777" w:rsidR="00975473" w:rsidRDefault="00975473" w:rsidP="006565E6">
            <w:pPr>
              <w:rPr>
                <w:b/>
                <w:bCs/>
              </w:rPr>
            </w:pPr>
          </w:p>
          <w:p w14:paraId="5672D197" w14:textId="77777777" w:rsidR="00975473" w:rsidRDefault="00975473" w:rsidP="006565E6">
            <w:pPr>
              <w:rPr>
                <w:b/>
                <w:bCs/>
              </w:rPr>
            </w:pPr>
          </w:p>
          <w:p w14:paraId="52629DC1" w14:textId="77777777" w:rsidR="00975473" w:rsidRDefault="00975473" w:rsidP="006565E6">
            <w:pPr>
              <w:rPr>
                <w:b/>
                <w:bCs/>
              </w:rPr>
            </w:pPr>
          </w:p>
          <w:p w14:paraId="4BB8E669" w14:textId="77777777" w:rsidR="00975473" w:rsidRDefault="00975473" w:rsidP="006565E6">
            <w:pPr>
              <w:rPr>
                <w:b/>
                <w:bCs/>
              </w:rPr>
            </w:pPr>
          </w:p>
          <w:p w14:paraId="40EFC044" w14:textId="77777777" w:rsidR="00975473" w:rsidRDefault="00975473" w:rsidP="006565E6">
            <w:pPr>
              <w:rPr>
                <w:b/>
                <w:bCs/>
              </w:rPr>
            </w:pPr>
          </w:p>
          <w:p w14:paraId="18E64019" w14:textId="77777777" w:rsidR="00975473" w:rsidRDefault="00975473" w:rsidP="006565E6">
            <w:pPr>
              <w:rPr>
                <w:b/>
                <w:bCs/>
              </w:rPr>
            </w:pPr>
          </w:p>
          <w:p w14:paraId="2A43D2CE" w14:textId="77777777" w:rsidR="00975473" w:rsidRDefault="00975473" w:rsidP="006565E6">
            <w:pPr>
              <w:rPr>
                <w:b/>
                <w:bCs/>
              </w:rPr>
            </w:pPr>
          </w:p>
          <w:p w14:paraId="646C31FF" w14:textId="77777777" w:rsidR="00975473" w:rsidRDefault="00975473" w:rsidP="006565E6">
            <w:pPr>
              <w:rPr>
                <w:b/>
                <w:bCs/>
              </w:rPr>
            </w:pPr>
          </w:p>
          <w:p w14:paraId="5A08B908" w14:textId="77777777" w:rsidR="00975473" w:rsidRDefault="00975473" w:rsidP="006565E6">
            <w:pPr>
              <w:rPr>
                <w:b/>
                <w:bCs/>
              </w:rPr>
            </w:pPr>
          </w:p>
          <w:p w14:paraId="3198FE99" w14:textId="77777777" w:rsidR="00975473" w:rsidRDefault="00975473" w:rsidP="006565E6">
            <w:pPr>
              <w:rPr>
                <w:b/>
                <w:bCs/>
              </w:rPr>
            </w:pPr>
          </w:p>
          <w:p w14:paraId="2ACAB6BF" w14:textId="77777777" w:rsidR="00975473" w:rsidRDefault="00975473" w:rsidP="006565E6">
            <w:pPr>
              <w:rPr>
                <w:b/>
                <w:bCs/>
              </w:rPr>
            </w:pPr>
          </w:p>
          <w:p w14:paraId="2C50017E" w14:textId="77777777" w:rsidR="00975473" w:rsidRDefault="00975473" w:rsidP="006565E6">
            <w:pPr>
              <w:rPr>
                <w:b/>
                <w:bCs/>
              </w:rPr>
            </w:pPr>
          </w:p>
          <w:p w14:paraId="469369DA" w14:textId="77777777" w:rsidR="00975473" w:rsidRDefault="00975473" w:rsidP="006565E6">
            <w:pPr>
              <w:rPr>
                <w:b/>
                <w:bCs/>
              </w:rPr>
            </w:pPr>
          </w:p>
          <w:p w14:paraId="5349F96A" w14:textId="77777777" w:rsidR="00975473" w:rsidRDefault="00975473" w:rsidP="006565E6">
            <w:pPr>
              <w:rPr>
                <w:b/>
                <w:bCs/>
              </w:rPr>
            </w:pPr>
          </w:p>
          <w:p w14:paraId="0005E466" w14:textId="77777777" w:rsidR="00975473" w:rsidRDefault="00975473" w:rsidP="006565E6">
            <w:pPr>
              <w:rPr>
                <w:b/>
                <w:bCs/>
              </w:rPr>
            </w:pPr>
          </w:p>
          <w:p w14:paraId="14577237" w14:textId="77777777" w:rsidR="00975473" w:rsidRDefault="00975473" w:rsidP="006565E6">
            <w:pPr>
              <w:rPr>
                <w:b/>
                <w:bCs/>
              </w:rPr>
            </w:pPr>
          </w:p>
          <w:p w14:paraId="22D9AE9C" w14:textId="77777777" w:rsidR="00975473" w:rsidRDefault="00975473" w:rsidP="006565E6">
            <w:pPr>
              <w:rPr>
                <w:b/>
                <w:bCs/>
              </w:rPr>
            </w:pPr>
          </w:p>
          <w:p w14:paraId="3965445F" w14:textId="77777777" w:rsidR="00975473" w:rsidRDefault="00975473" w:rsidP="006565E6">
            <w:pPr>
              <w:rPr>
                <w:b/>
                <w:bCs/>
              </w:rPr>
            </w:pPr>
          </w:p>
          <w:p w14:paraId="05FA9241" w14:textId="77777777" w:rsidR="00975473" w:rsidRDefault="00975473" w:rsidP="006565E6">
            <w:pPr>
              <w:rPr>
                <w:b/>
                <w:bCs/>
              </w:rPr>
            </w:pPr>
          </w:p>
          <w:p w14:paraId="65476A3B" w14:textId="77777777" w:rsidR="00975473" w:rsidRDefault="00975473" w:rsidP="006565E6">
            <w:pPr>
              <w:rPr>
                <w:b/>
                <w:bCs/>
              </w:rPr>
            </w:pPr>
          </w:p>
          <w:p w14:paraId="0286A895" w14:textId="77777777" w:rsidR="00975473" w:rsidRDefault="00975473" w:rsidP="006565E6">
            <w:pPr>
              <w:rPr>
                <w:b/>
                <w:bCs/>
              </w:rPr>
            </w:pPr>
          </w:p>
          <w:p w14:paraId="08A98C67" w14:textId="7FC34DA5" w:rsidR="00975473" w:rsidRDefault="00975473" w:rsidP="006565E6">
            <w:pPr>
              <w:rPr>
                <w:b/>
                <w:bCs/>
              </w:rPr>
            </w:pPr>
          </w:p>
        </w:tc>
        <w:tc>
          <w:tcPr>
            <w:tcW w:w="2070" w:type="dxa"/>
          </w:tcPr>
          <w:p w14:paraId="5E89C9F0" w14:textId="77777777" w:rsidR="006565E6" w:rsidRDefault="006565E6" w:rsidP="006565E6">
            <w:pPr>
              <w:rPr>
                <w:b/>
                <w:bCs/>
              </w:rPr>
            </w:pPr>
          </w:p>
          <w:p w14:paraId="2782EF3D" w14:textId="77777777" w:rsidR="00E21136" w:rsidRDefault="00E21136" w:rsidP="006565E6">
            <w:pPr>
              <w:rPr>
                <w:b/>
                <w:bCs/>
              </w:rPr>
            </w:pPr>
          </w:p>
          <w:p w14:paraId="33FC6155" w14:textId="77777777" w:rsidR="00E21136" w:rsidRDefault="00E21136" w:rsidP="006565E6">
            <w:pPr>
              <w:rPr>
                <w:b/>
                <w:bCs/>
              </w:rPr>
            </w:pPr>
          </w:p>
          <w:p w14:paraId="42355A42" w14:textId="53AD6F83" w:rsidR="00E21136" w:rsidRDefault="00E21136" w:rsidP="006565E6">
            <w:pPr>
              <w:rPr>
                <w:b/>
                <w:bCs/>
              </w:rPr>
            </w:pPr>
          </w:p>
          <w:p w14:paraId="3F9BE20F" w14:textId="5A3C41C0" w:rsidR="00E21136" w:rsidRDefault="00E21136" w:rsidP="006565E6">
            <w:pPr>
              <w:rPr>
                <w:b/>
                <w:bCs/>
              </w:rPr>
            </w:pPr>
          </w:p>
          <w:p w14:paraId="54B33698" w14:textId="7A4248DF" w:rsidR="00E21136" w:rsidRDefault="00E21136" w:rsidP="006565E6">
            <w:pPr>
              <w:rPr>
                <w:b/>
                <w:bCs/>
              </w:rPr>
            </w:pPr>
          </w:p>
          <w:p w14:paraId="5BF2832E" w14:textId="019F5268" w:rsidR="00E21136" w:rsidRDefault="00E21136" w:rsidP="006565E6">
            <w:pPr>
              <w:rPr>
                <w:b/>
                <w:bCs/>
              </w:rPr>
            </w:pPr>
          </w:p>
          <w:p w14:paraId="58291953" w14:textId="3BBD722D" w:rsidR="00E21136" w:rsidRDefault="00E21136" w:rsidP="006565E6">
            <w:pPr>
              <w:rPr>
                <w:b/>
                <w:bCs/>
              </w:rPr>
            </w:pPr>
          </w:p>
          <w:p w14:paraId="6DD1F24D" w14:textId="2A495887" w:rsidR="00E21136" w:rsidRDefault="00E21136" w:rsidP="006565E6">
            <w:pPr>
              <w:rPr>
                <w:b/>
                <w:bCs/>
              </w:rPr>
            </w:pPr>
          </w:p>
          <w:p w14:paraId="5AD603E4" w14:textId="5F601B4A" w:rsidR="00E21136" w:rsidRDefault="00E21136" w:rsidP="006565E6">
            <w:pPr>
              <w:rPr>
                <w:b/>
                <w:bCs/>
              </w:rPr>
            </w:pPr>
          </w:p>
          <w:p w14:paraId="0503E172" w14:textId="087AC1C5" w:rsidR="00E21136" w:rsidRDefault="00E21136" w:rsidP="006565E6">
            <w:pPr>
              <w:rPr>
                <w:b/>
                <w:bCs/>
              </w:rPr>
            </w:pPr>
          </w:p>
          <w:p w14:paraId="686856A4" w14:textId="460ECD1C" w:rsidR="00E21136" w:rsidRDefault="00E21136" w:rsidP="006565E6">
            <w:pPr>
              <w:rPr>
                <w:b/>
                <w:bCs/>
              </w:rPr>
            </w:pPr>
          </w:p>
          <w:p w14:paraId="40DF8264" w14:textId="5999FA49" w:rsidR="00E21136" w:rsidRDefault="00E21136" w:rsidP="006565E6">
            <w:pPr>
              <w:rPr>
                <w:b/>
                <w:bCs/>
              </w:rPr>
            </w:pPr>
          </w:p>
          <w:p w14:paraId="0323B90F" w14:textId="0C7F3591" w:rsidR="00E21136" w:rsidRDefault="00E21136" w:rsidP="006565E6">
            <w:pPr>
              <w:rPr>
                <w:b/>
                <w:bCs/>
              </w:rPr>
            </w:pPr>
          </w:p>
          <w:p w14:paraId="0736A93D" w14:textId="57073E0D" w:rsidR="00E21136" w:rsidRDefault="00E21136" w:rsidP="006565E6">
            <w:pPr>
              <w:rPr>
                <w:b/>
                <w:bCs/>
              </w:rPr>
            </w:pPr>
          </w:p>
          <w:p w14:paraId="4BE44C72" w14:textId="10558E8E" w:rsidR="00E21136" w:rsidRDefault="00E21136" w:rsidP="006565E6">
            <w:pPr>
              <w:rPr>
                <w:b/>
                <w:bCs/>
              </w:rPr>
            </w:pPr>
          </w:p>
          <w:p w14:paraId="3D4A8898" w14:textId="6F671318" w:rsidR="00E21136" w:rsidRDefault="00E21136" w:rsidP="006565E6">
            <w:pPr>
              <w:rPr>
                <w:b/>
                <w:bCs/>
              </w:rPr>
            </w:pPr>
          </w:p>
          <w:p w14:paraId="071F615C" w14:textId="59E6AF68" w:rsidR="00E21136" w:rsidRDefault="00E21136" w:rsidP="006565E6">
            <w:pPr>
              <w:rPr>
                <w:b/>
                <w:bCs/>
              </w:rPr>
            </w:pPr>
          </w:p>
          <w:p w14:paraId="32AE89A3" w14:textId="77777777" w:rsidR="00E21136" w:rsidRDefault="00E21136" w:rsidP="006565E6">
            <w:pPr>
              <w:rPr>
                <w:b/>
                <w:bCs/>
              </w:rPr>
            </w:pPr>
          </w:p>
          <w:p w14:paraId="6B7BF334" w14:textId="742ECB2C" w:rsidR="00E21136" w:rsidRDefault="00E21136" w:rsidP="006565E6">
            <w:pPr>
              <w:rPr>
                <w:b/>
                <w:bCs/>
              </w:rPr>
            </w:pPr>
          </w:p>
        </w:tc>
        <w:tc>
          <w:tcPr>
            <w:tcW w:w="2520" w:type="dxa"/>
          </w:tcPr>
          <w:p w14:paraId="0D2DFD0B" w14:textId="77777777" w:rsidR="006565E6" w:rsidRDefault="006565E6" w:rsidP="006565E6">
            <w:pPr>
              <w:rPr>
                <w:b/>
                <w:bCs/>
              </w:rPr>
            </w:pPr>
          </w:p>
        </w:tc>
        <w:tc>
          <w:tcPr>
            <w:tcW w:w="2337" w:type="dxa"/>
          </w:tcPr>
          <w:p w14:paraId="385138E2" w14:textId="77777777" w:rsidR="006565E6" w:rsidRDefault="006565E6" w:rsidP="006565E6">
            <w:pPr>
              <w:rPr>
                <w:b/>
                <w:bCs/>
              </w:rPr>
            </w:pPr>
          </w:p>
        </w:tc>
        <w:tc>
          <w:tcPr>
            <w:tcW w:w="2433" w:type="dxa"/>
          </w:tcPr>
          <w:p w14:paraId="1EFFFE2F" w14:textId="77777777" w:rsidR="006565E6" w:rsidRDefault="006565E6" w:rsidP="006565E6">
            <w:pPr>
              <w:rPr>
                <w:b/>
                <w:bCs/>
              </w:rPr>
            </w:pPr>
          </w:p>
        </w:tc>
      </w:tr>
      <w:tr w:rsidR="006565E6" w14:paraId="7DD9C465" w14:textId="77777777" w:rsidTr="00BB47DC">
        <w:tc>
          <w:tcPr>
            <w:tcW w:w="1800" w:type="dxa"/>
          </w:tcPr>
          <w:p w14:paraId="68B1F315" w14:textId="77777777" w:rsidR="006565E6" w:rsidRDefault="00BB47DC" w:rsidP="006565E6">
            <w:pPr>
              <w:rPr>
                <w:b/>
                <w:bCs/>
              </w:rPr>
            </w:pPr>
            <w:r>
              <w:rPr>
                <w:b/>
                <w:bCs/>
              </w:rPr>
              <w:t>Linda Loman</w:t>
            </w:r>
          </w:p>
          <w:p w14:paraId="34F4BE93" w14:textId="77777777" w:rsidR="00975473" w:rsidRDefault="00975473" w:rsidP="006565E6">
            <w:pPr>
              <w:rPr>
                <w:b/>
                <w:bCs/>
              </w:rPr>
            </w:pPr>
          </w:p>
          <w:p w14:paraId="28C27C47" w14:textId="77777777" w:rsidR="00975473" w:rsidRDefault="00975473" w:rsidP="006565E6">
            <w:pPr>
              <w:rPr>
                <w:b/>
                <w:bCs/>
              </w:rPr>
            </w:pPr>
          </w:p>
          <w:p w14:paraId="06981EC4" w14:textId="77777777" w:rsidR="00975473" w:rsidRDefault="00975473" w:rsidP="006565E6">
            <w:pPr>
              <w:rPr>
                <w:b/>
                <w:bCs/>
              </w:rPr>
            </w:pPr>
          </w:p>
          <w:p w14:paraId="135DF7A8" w14:textId="77777777" w:rsidR="00975473" w:rsidRDefault="00975473" w:rsidP="006565E6">
            <w:pPr>
              <w:rPr>
                <w:b/>
                <w:bCs/>
              </w:rPr>
            </w:pPr>
          </w:p>
          <w:p w14:paraId="758F2D06" w14:textId="77777777" w:rsidR="00975473" w:rsidRDefault="00975473" w:rsidP="006565E6">
            <w:pPr>
              <w:rPr>
                <w:b/>
                <w:bCs/>
              </w:rPr>
            </w:pPr>
          </w:p>
          <w:p w14:paraId="11D5DC76" w14:textId="77777777" w:rsidR="00975473" w:rsidRDefault="00975473" w:rsidP="006565E6">
            <w:pPr>
              <w:rPr>
                <w:b/>
                <w:bCs/>
              </w:rPr>
            </w:pPr>
          </w:p>
          <w:p w14:paraId="0075729A" w14:textId="77777777" w:rsidR="00975473" w:rsidRDefault="00975473" w:rsidP="006565E6">
            <w:pPr>
              <w:rPr>
                <w:b/>
                <w:bCs/>
              </w:rPr>
            </w:pPr>
          </w:p>
          <w:p w14:paraId="64DEBB3A" w14:textId="77777777" w:rsidR="00975473" w:rsidRDefault="00975473" w:rsidP="006565E6">
            <w:pPr>
              <w:rPr>
                <w:b/>
                <w:bCs/>
              </w:rPr>
            </w:pPr>
          </w:p>
          <w:p w14:paraId="4E7589EF" w14:textId="77777777" w:rsidR="00975473" w:rsidRDefault="00975473" w:rsidP="006565E6">
            <w:pPr>
              <w:rPr>
                <w:b/>
                <w:bCs/>
              </w:rPr>
            </w:pPr>
          </w:p>
          <w:p w14:paraId="4F68FCCE" w14:textId="77777777" w:rsidR="00975473" w:rsidRDefault="00975473" w:rsidP="006565E6">
            <w:pPr>
              <w:rPr>
                <w:b/>
                <w:bCs/>
              </w:rPr>
            </w:pPr>
          </w:p>
          <w:p w14:paraId="5728AEA3" w14:textId="77777777" w:rsidR="00975473" w:rsidRDefault="00975473" w:rsidP="006565E6">
            <w:pPr>
              <w:rPr>
                <w:b/>
                <w:bCs/>
              </w:rPr>
            </w:pPr>
          </w:p>
          <w:p w14:paraId="4DF12110" w14:textId="77777777" w:rsidR="00975473" w:rsidRDefault="00975473" w:rsidP="006565E6">
            <w:pPr>
              <w:rPr>
                <w:b/>
                <w:bCs/>
              </w:rPr>
            </w:pPr>
          </w:p>
          <w:p w14:paraId="09076C5D" w14:textId="77777777" w:rsidR="00975473" w:rsidRDefault="00975473" w:rsidP="006565E6">
            <w:pPr>
              <w:rPr>
                <w:b/>
                <w:bCs/>
              </w:rPr>
            </w:pPr>
          </w:p>
          <w:p w14:paraId="0B80764B" w14:textId="77777777" w:rsidR="00975473" w:rsidRDefault="00975473" w:rsidP="006565E6">
            <w:pPr>
              <w:rPr>
                <w:b/>
                <w:bCs/>
              </w:rPr>
            </w:pPr>
          </w:p>
          <w:p w14:paraId="6B584B26" w14:textId="77777777" w:rsidR="00975473" w:rsidRDefault="00975473" w:rsidP="006565E6">
            <w:pPr>
              <w:rPr>
                <w:b/>
                <w:bCs/>
              </w:rPr>
            </w:pPr>
          </w:p>
          <w:p w14:paraId="239F6F5B" w14:textId="77777777" w:rsidR="00975473" w:rsidRDefault="00975473" w:rsidP="006565E6">
            <w:pPr>
              <w:rPr>
                <w:b/>
                <w:bCs/>
              </w:rPr>
            </w:pPr>
          </w:p>
          <w:p w14:paraId="5CD98472" w14:textId="77777777" w:rsidR="00975473" w:rsidRDefault="00975473" w:rsidP="006565E6">
            <w:pPr>
              <w:rPr>
                <w:b/>
                <w:bCs/>
              </w:rPr>
            </w:pPr>
          </w:p>
          <w:p w14:paraId="61F48C08" w14:textId="77777777" w:rsidR="00975473" w:rsidRDefault="00975473" w:rsidP="006565E6">
            <w:pPr>
              <w:rPr>
                <w:b/>
                <w:bCs/>
              </w:rPr>
            </w:pPr>
          </w:p>
          <w:p w14:paraId="6E750D07" w14:textId="77777777" w:rsidR="00975473" w:rsidRDefault="00975473" w:rsidP="006565E6">
            <w:pPr>
              <w:rPr>
                <w:b/>
                <w:bCs/>
              </w:rPr>
            </w:pPr>
          </w:p>
          <w:p w14:paraId="5C8C0222" w14:textId="77777777" w:rsidR="00975473" w:rsidRDefault="00975473" w:rsidP="006565E6">
            <w:pPr>
              <w:rPr>
                <w:b/>
                <w:bCs/>
              </w:rPr>
            </w:pPr>
          </w:p>
          <w:p w14:paraId="20E6BA39" w14:textId="77777777" w:rsidR="00975473" w:rsidRDefault="00975473" w:rsidP="006565E6">
            <w:pPr>
              <w:rPr>
                <w:b/>
                <w:bCs/>
              </w:rPr>
            </w:pPr>
          </w:p>
          <w:p w14:paraId="0F2B3934" w14:textId="77777777" w:rsidR="00975473" w:rsidRDefault="00975473" w:rsidP="006565E6">
            <w:pPr>
              <w:rPr>
                <w:b/>
                <w:bCs/>
              </w:rPr>
            </w:pPr>
          </w:p>
          <w:p w14:paraId="57A113A9" w14:textId="77777777" w:rsidR="00975473" w:rsidRDefault="00975473" w:rsidP="006565E6">
            <w:pPr>
              <w:rPr>
                <w:b/>
                <w:bCs/>
              </w:rPr>
            </w:pPr>
          </w:p>
          <w:p w14:paraId="0A997705" w14:textId="77777777" w:rsidR="00975473" w:rsidRDefault="00975473" w:rsidP="006565E6">
            <w:pPr>
              <w:rPr>
                <w:b/>
                <w:bCs/>
              </w:rPr>
            </w:pPr>
          </w:p>
          <w:p w14:paraId="3B44F603" w14:textId="597C24B7" w:rsidR="00975473" w:rsidRDefault="00975473" w:rsidP="006565E6">
            <w:pPr>
              <w:rPr>
                <w:b/>
                <w:bCs/>
              </w:rPr>
            </w:pPr>
          </w:p>
        </w:tc>
        <w:tc>
          <w:tcPr>
            <w:tcW w:w="2070" w:type="dxa"/>
          </w:tcPr>
          <w:p w14:paraId="592B6714" w14:textId="77777777" w:rsidR="006565E6" w:rsidRDefault="006565E6" w:rsidP="006565E6">
            <w:pPr>
              <w:rPr>
                <w:b/>
                <w:bCs/>
              </w:rPr>
            </w:pPr>
          </w:p>
          <w:p w14:paraId="31B74B04" w14:textId="77777777" w:rsidR="00E21136" w:rsidRDefault="00E21136" w:rsidP="006565E6">
            <w:pPr>
              <w:rPr>
                <w:b/>
                <w:bCs/>
              </w:rPr>
            </w:pPr>
          </w:p>
          <w:p w14:paraId="3C225244" w14:textId="77777777" w:rsidR="00E21136" w:rsidRDefault="00E21136" w:rsidP="006565E6">
            <w:pPr>
              <w:rPr>
                <w:b/>
                <w:bCs/>
              </w:rPr>
            </w:pPr>
          </w:p>
          <w:p w14:paraId="19B7E753" w14:textId="00EC73B0" w:rsidR="00E21136" w:rsidRDefault="00E21136" w:rsidP="006565E6">
            <w:pPr>
              <w:rPr>
                <w:b/>
                <w:bCs/>
              </w:rPr>
            </w:pPr>
          </w:p>
          <w:p w14:paraId="0A1ECCEE" w14:textId="5AA87D75" w:rsidR="00E21136" w:rsidRDefault="00E21136" w:rsidP="006565E6">
            <w:pPr>
              <w:rPr>
                <w:b/>
                <w:bCs/>
              </w:rPr>
            </w:pPr>
          </w:p>
          <w:p w14:paraId="0CE1E349" w14:textId="50D9275C" w:rsidR="00E21136" w:rsidRDefault="00E21136" w:rsidP="006565E6">
            <w:pPr>
              <w:rPr>
                <w:b/>
                <w:bCs/>
              </w:rPr>
            </w:pPr>
          </w:p>
          <w:p w14:paraId="35C7C4F9" w14:textId="4BDC420C" w:rsidR="00E21136" w:rsidRDefault="00E21136" w:rsidP="006565E6">
            <w:pPr>
              <w:rPr>
                <w:b/>
                <w:bCs/>
              </w:rPr>
            </w:pPr>
          </w:p>
          <w:p w14:paraId="5BDEAC09" w14:textId="2B4576AA" w:rsidR="00E21136" w:rsidRDefault="00E21136" w:rsidP="006565E6">
            <w:pPr>
              <w:rPr>
                <w:b/>
                <w:bCs/>
              </w:rPr>
            </w:pPr>
          </w:p>
          <w:p w14:paraId="22E61BCB" w14:textId="70C511E3" w:rsidR="00E21136" w:rsidRDefault="00E21136" w:rsidP="006565E6">
            <w:pPr>
              <w:rPr>
                <w:b/>
                <w:bCs/>
              </w:rPr>
            </w:pPr>
          </w:p>
          <w:p w14:paraId="534C14D2" w14:textId="28C790BC" w:rsidR="00E21136" w:rsidRDefault="00E21136" w:rsidP="006565E6">
            <w:pPr>
              <w:rPr>
                <w:b/>
                <w:bCs/>
              </w:rPr>
            </w:pPr>
          </w:p>
          <w:p w14:paraId="0B084AFA" w14:textId="583101A8" w:rsidR="00E21136" w:rsidRDefault="00E21136" w:rsidP="006565E6">
            <w:pPr>
              <w:rPr>
                <w:b/>
                <w:bCs/>
              </w:rPr>
            </w:pPr>
          </w:p>
          <w:p w14:paraId="6B1963A5" w14:textId="48109412" w:rsidR="00E21136" w:rsidRDefault="00E21136" w:rsidP="006565E6">
            <w:pPr>
              <w:rPr>
                <w:b/>
                <w:bCs/>
              </w:rPr>
            </w:pPr>
          </w:p>
          <w:p w14:paraId="3F0D5C5E" w14:textId="255367C5" w:rsidR="00E21136" w:rsidRDefault="00E21136" w:rsidP="006565E6">
            <w:pPr>
              <w:rPr>
                <w:b/>
                <w:bCs/>
              </w:rPr>
            </w:pPr>
          </w:p>
          <w:p w14:paraId="0BC0B0B6" w14:textId="7A47ECD0" w:rsidR="00E21136" w:rsidRDefault="00E21136" w:rsidP="006565E6">
            <w:pPr>
              <w:rPr>
                <w:b/>
                <w:bCs/>
              </w:rPr>
            </w:pPr>
          </w:p>
          <w:p w14:paraId="3454D855" w14:textId="35FBF698" w:rsidR="00E21136" w:rsidRDefault="00E21136" w:rsidP="006565E6">
            <w:pPr>
              <w:rPr>
                <w:b/>
                <w:bCs/>
              </w:rPr>
            </w:pPr>
          </w:p>
          <w:p w14:paraId="1E2FE429" w14:textId="2E50C28D" w:rsidR="00E21136" w:rsidRDefault="00E21136" w:rsidP="006565E6">
            <w:pPr>
              <w:rPr>
                <w:b/>
                <w:bCs/>
              </w:rPr>
            </w:pPr>
          </w:p>
          <w:p w14:paraId="68B71326" w14:textId="77777777" w:rsidR="00E21136" w:rsidRDefault="00E21136" w:rsidP="006565E6">
            <w:pPr>
              <w:rPr>
                <w:b/>
                <w:bCs/>
              </w:rPr>
            </w:pPr>
          </w:p>
          <w:p w14:paraId="5F9E9340" w14:textId="0BBAD632" w:rsidR="00E21136" w:rsidRDefault="00E21136" w:rsidP="006565E6">
            <w:pPr>
              <w:rPr>
                <w:b/>
                <w:bCs/>
              </w:rPr>
            </w:pPr>
          </w:p>
        </w:tc>
        <w:tc>
          <w:tcPr>
            <w:tcW w:w="2520" w:type="dxa"/>
          </w:tcPr>
          <w:p w14:paraId="6183E6FF" w14:textId="77777777" w:rsidR="006565E6" w:rsidRDefault="006565E6" w:rsidP="006565E6">
            <w:pPr>
              <w:rPr>
                <w:b/>
                <w:bCs/>
              </w:rPr>
            </w:pPr>
          </w:p>
        </w:tc>
        <w:tc>
          <w:tcPr>
            <w:tcW w:w="2337" w:type="dxa"/>
          </w:tcPr>
          <w:p w14:paraId="1C41C24B" w14:textId="77777777" w:rsidR="006565E6" w:rsidRDefault="006565E6" w:rsidP="006565E6">
            <w:pPr>
              <w:rPr>
                <w:b/>
                <w:bCs/>
              </w:rPr>
            </w:pPr>
          </w:p>
        </w:tc>
        <w:tc>
          <w:tcPr>
            <w:tcW w:w="2433" w:type="dxa"/>
          </w:tcPr>
          <w:p w14:paraId="21C7822D" w14:textId="77777777" w:rsidR="006565E6" w:rsidRDefault="006565E6" w:rsidP="006565E6">
            <w:pPr>
              <w:rPr>
                <w:b/>
                <w:bCs/>
              </w:rPr>
            </w:pPr>
          </w:p>
        </w:tc>
      </w:tr>
      <w:tr w:rsidR="006565E6" w14:paraId="56B3F52E" w14:textId="77777777" w:rsidTr="00BB47DC">
        <w:tc>
          <w:tcPr>
            <w:tcW w:w="1800" w:type="dxa"/>
          </w:tcPr>
          <w:p w14:paraId="265064E8" w14:textId="18DD941E" w:rsidR="006565E6" w:rsidRDefault="00BB47DC" w:rsidP="006565E6">
            <w:pPr>
              <w:rPr>
                <w:b/>
                <w:bCs/>
              </w:rPr>
            </w:pPr>
            <w:r>
              <w:rPr>
                <w:b/>
                <w:bCs/>
              </w:rPr>
              <w:t>Howard Wagner</w:t>
            </w:r>
          </w:p>
        </w:tc>
        <w:tc>
          <w:tcPr>
            <w:tcW w:w="2070" w:type="dxa"/>
          </w:tcPr>
          <w:p w14:paraId="01FFDEC8" w14:textId="77777777" w:rsidR="006565E6" w:rsidRDefault="006565E6" w:rsidP="006565E6">
            <w:pPr>
              <w:rPr>
                <w:b/>
                <w:bCs/>
              </w:rPr>
            </w:pPr>
          </w:p>
          <w:p w14:paraId="67AC8DA1" w14:textId="77777777" w:rsidR="00E21136" w:rsidRDefault="00E21136" w:rsidP="006565E6">
            <w:pPr>
              <w:rPr>
                <w:b/>
                <w:bCs/>
              </w:rPr>
            </w:pPr>
          </w:p>
          <w:p w14:paraId="7725D669" w14:textId="77777777" w:rsidR="00E21136" w:rsidRDefault="00E21136" w:rsidP="006565E6">
            <w:pPr>
              <w:rPr>
                <w:b/>
                <w:bCs/>
              </w:rPr>
            </w:pPr>
          </w:p>
          <w:p w14:paraId="5D2B6541" w14:textId="53E0B603" w:rsidR="00E21136" w:rsidRDefault="00E21136" w:rsidP="006565E6">
            <w:pPr>
              <w:rPr>
                <w:b/>
                <w:bCs/>
              </w:rPr>
            </w:pPr>
          </w:p>
          <w:p w14:paraId="6EB36FDF" w14:textId="74D7B598" w:rsidR="00E21136" w:rsidRDefault="00E21136" w:rsidP="006565E6">
            <w:pPr>
              <w:rPr>
                <w:b/>
                <w:bCs/>
              </w:rPr>
            </w:pPr>
          </w:p>
          <w:p w14:paraId="125E8487" w14:textId="4F0EEFB5" w:rsidR="00E21136" w:rsidRDefault="00E21136" w:rsidP="006565E6">
            <w:pPr>
              <w:rPr>
                <w:b/>
                <w:bCs/>
              </w:rPr>
            </w:pPr>
          </w:p>
          <w:p w14:paraId="0B0EC33B" w14:textId="5064650E" w:rsidR="00E21136" w:rsidRDefault="00E21136" w:rsidP="006565E6">
            <w:pPr>
              <w:rPr>
                <w:b/>
                <w:bCs/>
              </w:rPr>
            </w:pPr>
          </w:p>
          <w:p w14:paraId="3685B3E3" w14:textId="4252D139" w:rsidR="00E21136" w:rsidRDefault="00E21136" w:rsidP="006565E6">
            <w:pPr>
              <w:rPr>
                <w:b/>
                <w:bCs/>
              </w:rPr>
            </w:pPr>
          </w:p>
          <w:p w14:paraId="7E3155AA" w14:textId="45B0526B" w:rsidR="00E21136" w:rsidRDefault="00E21136" w:rsidP="006565E6">
            <w:pPr>
              <w:rPr>
                <w:b/>
                <w:bCs/>
              </w:rPr>
            </w:pPr>
          </w:p>
          <w:p w14:paraId="1856AFDC" w14:textId="50A54E5B" w:rsidR="00E21136" w:rsidRDefault="00E21136" w:rsidP="006565E6">
            <w:pPr>
              <w:rPr>
                <w:b/>
                <w:bCs/>
              </w:rPr>
            </w:pPr>
          </w:p>
          <w:p w14:paraId="70BBE52D" w14:textId="7353F3AB" w:rsidR="00E21136" w:rsidRDefault="00E21136" w:rsidP="006565E6">
            <w:pPr>
              <w:rPr>
                <w:b/>
                <w:bCs/>
              </w:rPr>
            </w:pPr>
          </w:p>
          <w:p w14:paraId="76B7DEEE" w14:textId="3C343FB7" w:rsidR="00E21136" w:rsidRDefault="00E21136" w:rsidP="006565E6">
            <w:pPr>
              <w:rPr>
                <w:b/>
                <w:bCs/>
              </w:rPr>
            </w:pPr>
          </w:p>
          <w:p w14:paraId="3B7D34EF" w14:textId="4D648C6A" w:rsidR="00975473" w:rsidRDefault="00975473" w:rsidP="006565E6">
            <w:pPr>
              <w:rPr>
                <w:b/>
                <w:bCs/>
              </w:rPr>
            </w:pPr>
          </w:p>
          <w:p w14:paraId="256BA550" w14:textId="2DB1A9A2" w:rsidR="00975473" w:rsidRDefault="00975473" w:rsidP="006565E6">
            <w:pPr>
              <w:rPr>
                <w:b/>
                <w:bCs/>
              </w:rPr>
            </w:pPr>
          </w:p>
          <w:p w14:paraId="13C56ED7" w14:textId="1839F06B" w:rsidR="00975473" w:rsidRDefault="00975473" w:rsidP="006565E6">
            <w:pPr>
              <w:rPr>
                <w:b/>
                <w:bCs/>
              </w:rPr>
            </w:pPr>
          </w:p>
          <w:p w14:paraId="01C90933" w14:textId="18729237" w:rsidR="00975473" w:rsidRDefault="00975473" w:rsidP="006565E6">
            <w:pPr>
              <w:rPr>
                <w:b/>
                <w:bCs/>
              </w:rPr>
            </w:pPr>
          </w:p>
          <w:p w14:paraId="7E6013A8" w14:textId="46DF1668" w:rsidR="00975473" w:rsidRDefault="00975473" w:rsidP="006565E6">
            <w:pPr>
              <w:rPr>
                <w:b/>
                <w:bCs/>
              </w:rPr>
            </w:pPr>
          </w:p>
          <w:p w14:paraId="776B6FB7" w14:textId="6FA9BACF" w:rsidR="00975473" w:rsidRDefault="00975473" w:rsidP="006565E6">
            <w:pPr>
              <w:rPr>
                <w:b/>
                <w:bCs/>
              </w:rPr>
            </w:pPr>
          </w:p>
          <w:p w14:paraId="5D7096CD" w14:textId="43561D33" w:rsidR="00975473" w:rsidRDefault="00975473" w:rsidP="006565E6">
            <w:pPr>
              <w:rPr>
                <w:b/>
                <w:bCs/>
              </w:rPr>
            </w:pPr>
          </w:p>
          <w:p w14:paraId="59AB087D" w14:textId="117190E2" w:rsidR="00975473" w:rsidRDefault="00975473" w:rsidP="006565E6">
            <w:pPr>
              <w:rPr>
                <w:b/>
                <w:bCs/>
              </w:rPr>
            </w:pPr>
          </w:p>
          <w:p w14:paraId="4CCFF00A" w14:textId="6038837A" w:rsidR="00975473" w:rsidRDefault="00975473" w:rsidP="006565E6">
            <w:pPr>
              <w:rPr>
                <w:b/>
                <w:bCs/>
              </w:rPr>
            </w:pPr>
          </w:p>
          <w:p w14:paraId="7318C2F9" w14:textId="17FCBAA1" w:rsidR="00975473" w:rsidRDefault="00975473" w:rsidP="006565E6">
            <w:pPr>
              <w:rPr>
                <w:b/>
                <w:bCs/>
              </w:rPr>
            </w:pPr>
          </w:p>
          <w:p w14:paraId="559062D1" w14:textId="1F2BCBD6" w:rsidR="00975473" w:rsidRDefault="00975473" w:rsidP="006565E6">
            <w:pPr>
              <w:rPr>
                <w:b/>
                <w:bCs/>
              </w:rPr>
            </w:pPr>
          </w:p>
          <w:p w14:paraId="6E379766" w14:textId="65B808E8" w:rsidR="00975473" w:rsidRDefault="00975473" w:rsidP="006565E6">
            <w:pPr>
              <w:rPr>
                <w:b/>
                <w:bCs/>
              </w:rPr>
            </w:pPr>
          </w:p>
          <w:p w14:paraId="603A9900" w14:textId="77777777" w:rsidR="00975473" w:rsidRDefault="00975473" w:rsidP="006565E6">
            <w:pPr>
              <w:rPr>
                <w:b/>
                <w:bCs/>
              </w:rPr>
            </w:pPr>
          </w:p>
          <w:p w14:paraId="4923003C" w14:textId="5ECCCB45" w:rsidR="00E21136" w:rsidRDefault="00E21136" w:rsidP="006565E6">
            <w:pPr>
              <w:rPr>
                <w:b/>
                <w:bCs/>
              </w:rPr>
            </w:pPr>
          </w:p>
          <w:p w14:paraId="719F0F39" w14:textId="77777777" w:rsidR="00E21136" w:rsidRDefault="00E21136" w:rsidP="006565E6">
            <w:pPr>
              <w:rPr>
                <w:b/>
                <w:bCs/>
              </w:rPr>
            </w:pPr>
          </w:p>
          <w:p w14:paraId="753BE8D4" w14:textId="019F73D5" w:rsidR="00E21136" w:rsidRDefault="00E21136" w:rsidP="006565E6">
            <w:pPr>
              <w:rPr>
                <w:b/>
                <w:bCs/>
              </w:rPr>
            </w:pPr>
          </w:p>
        </w:tc>
        <w:tc>
          <w:tcPr>
            <w:tcW w:w="2520" w:type="dxa"/>
          </w:tcPr>
          <w:p w14:paraId="165FF0F9" w14:textId="77777777" w:rsidR="006565E6" w:rsidRDefault="006565E6" w:rsidP="006565E6">
            <w:pPr>
              <w:rPr>
                <w:b/>
                <w:bCs/>
              </w:rPr>
            </w:pPr>
          </w:p>
        </w:tc>
        <w:tc>
          <w:tcPr>
            <w:tcW w:w="2337" w:type="dxa"/>
          </w:tcPr>
          <w:p w14:paraId="79AC3FEB" w14:textId="77777777" w:rsidR="006565E6" w:rsidRDefault="006565E6" w:rsidP="006565E6">
            <w:pPr>
              <w:rPr>
                <w:b/>
                <w:bCs/>
              </w:rPr>
            </w:pPr>
          </w:p>
        </w:tc>
        <w:tc>
          <w:tcPr>
            <w:tcW w:w="2433" w:type="dxa"/>
          </w:tcPr>
          <w:p w14:paraId="601D14CD" w14:textId="77777777" w:rsidR="006565E6" w:rsidRDefault="006565E6" w:rsidP="006565E6">
            <w:pPr>
              <w:rPr>
                <w:b/>
                <w:bCs/>
              </w:rPr>
            </w:pPr>
          </w:p>
        </w:tc>
      </w:tr>
      <w:tr w:rsidR="006565E6" w14:paraId="6E7935B1" w14:textId="77777777" w:rsidTr="00BB47DC">
        <w:tc>
          <w:tcPr>
            <w:tcW w:w="1800" w:type="dxa"/>
          </w:tcPr>
          <w:p w14:paraId="50D1D774" w14:textId="41DBE640" w:rsidR="006565E6" w:rsidRDefault="00BB47DC" w:rsidP="006565E6">
            <w:pPr>
              <w:rPr>
                <w:b/>
                <w:bCs/>
              </w:rPr>
            </w:pPr>
            <w:r>
              <w:rPr>
                <w:b/>
                <w:bCs/>
              </w:rPr>
              <w:t>Charley</w:t>
            </w:r>
          </w:p>
        </w:tc>
        <w:tc>
          <w:tcPr>
            <w:tcW w:w="2070" w:type="dxa"/>
          </w:tcPr>
          <w:p w14:paraId="5A4BF129" w14:textId="77777777" w:rsidR="006565E6" w:rsidRDefault="006565E6" w:rsidP="006565E6">
            <w:pPr>
              <w:rPr>
                <w:b/>
                <w:bCs/>
              </w:rPr>
            </w:pPr>
          </w:p>
          <w:p w14:paraId="0AAC21D0" w14:textId="77777777" w:rsidR="00E21136" w:rsidRDefault="00E21136" w:rsidP="006565E6">
            <w:pPr>
              <w:rPr>
                <w:b/>
                <w:bCs/>
              </w:rPr>
            </w:pPr>
          </w:p>
          <w:p w14:paraId="1413A0DB" w14:textId="77777777" w:rsidR="00E21136" w:rsidRDefault="00E21136" w:rsidP="006565E6">
            <w:pPr>
              <w:rPr>
                <w:b/>
                <w:bCs/>
              </w:rPr>
            </w:pPr>
          </w:p>
          <w:p w14:paraId="5EE94467" w14:textId="7E17F2E4" w:rsidR="00E21136" w:rsidRDefault="00E21136" w:rsidP="006565E6">
            <w:pPr>
              <w:rPr>
                <w:b/>
                <w:bCs/>
              </w:rPr>
            </w:pPr>
          </w:p>
          <w:p w14:paraId="77CE1853" w14:textId="38881FF7" w:rsidR="00E21136" w:rsidRDefault="00E21136" w:rsidP="006565E6">
            <w:pPr>
              <w:rPr>
                <w:b/>
                <w:bCs/>
              </w:rPr>
            </w:pPr>
          </w:p>
          <w:p w14:paraId="593F0B4A" w14:textId="62A0F770" w:rsidR="00E21136" w:rsidRDefault="00E21136" w:rsidP="006565E6">
            <w:pPr>
              <w:rPr>
                <w:b/>
                <w:bCs/>
              </w:rPr>
            </w:pPr>
          </w:p>
          <w:p w14:paraId="5441708F" w14:textId="6D87F4DD" w:rsidR="00E21136" w:rsidRDefault="00E21136" w:rsidP="006565E6">
            <w:pPr>
              <w:rPr>
                <w:b/>
                <w:bCs/>
              </w:rPr>
            </w:pPr>
          </w:p>
          <w:p w14:paraId="13C9B71A" w14:textId="3C821AD1" w:rsidR="00E21136" w:rsidRDefault="00E21136" w:rsidP="006565E6">
            <w:pPr>
              <w:rPr>
                <w:b/>
                <w:bCs/>
              </w:rPr>
            </w:pPr>
          </w:p>
          <w:p w14:paraId="664B8A82" w14:textId="7B0D7B1C" w:rsidR="00E21136" w:rsidRDefault="00E21136" w:rsidP="006565E6">
            <w:pPr>
              <w:rPr>
                <w:b/>
                <w:bCs/>
              </w:rPr>
            </w:pPr>
          </w:p>
          <w:p w14:paraId="4F38D1DD" w14:textId="51D7EC51" w:rsidR="00E21136" w:rsidRDefault="00E21136" w:rsidP="006565E6">
            <w:pPr>
              <w:rPr>
                <w:b/>
                <w:bCs/>
              </w:rPr>
            </w:pPr>
          </w:p>
          <w:p w14:paraId="6391C1E1" w14:textId="430C8458" w:rsidR="00E21136" w:rsidRDefault="00E21136" w:rsidP="006565E6">
            <w:pPr>
              <w:rPr>
                <w:b/>
                <w:bCs/>
              </w:rPr>
            </w:pPr>
          </w:p>
          <w:p w14:paraId="523DFAA9" w14:textId="2EC6054E" w:rsidR="00975473" w:rsidRDefault="00975473" w:rsidP="006565E6">
            <w:pPr>
              <w:rPr>
                <w:b/>
                <w:bCs/>
              </w:rPr>
            </w:pPr>
          </w:p>
          <w:p w14:paraId="7DC647FD" w14:textId="3AC4C021" w:rsidR="00975473" w:rsidRDefault="00975473" w:rsidP="006565E6">
            <w:pPr>
              <w:rPr>
                <w:b/>
                <w:bCs/>
              </w:rPr>
            </w:pPr>
          </w:p>
          <w:p w14:paraId="290B7859" w14:textId="3814B750" w:rsidR="00975473" w:rsidRDefault="00975473" w:rsidP="006565E6">
            <w:pPr>
              <w:rPr>
                <w:b/>
                <w:bCs/>
              </w:rPr>
            </w:pPr>
          </w:p>
          <w:p w14:paraId="0DC94EC2" w14:textId="7EDF2205" w:rsidR="00975473" w:rsidRDefault="00975473" w:rsidP="006565E6">
            <w:pPr>
              <w:rPr>
                <w:b/>
                <w:bCs/>
              </w:rPr>
            </w:pPr>
          </w:p>
          <w:p w14:paraId="512906D6" w14:textId="2DF824AC" w:rsidR="00975473" w:rsidRDefault="00975473" w:rsidP="006565E6">
            <w:pPr>
              <w:rPr>
                <w:b/>
                <w:bCs/>
              </w:rPr>
            </w:pPr>
          </w:p>
          <w:p w14:paraId="23A3A7AA" w14:textId="5863DBAE" w:rsidR="00975473" w:rsidRDefault="00975473" w:rsidP="006565E6">
            <w:pPr>
              <w:rPr>
                <w:b/>
                <w:bCs/>
              </w:rPr>
            </w:pPr>
          </w:p>
          <w:p w14:paraId="09EF8186" w14:textId="4448A6F4" w:rsidR="00975473" w:rsidRDefault="00975473" w:rsidP="006565E6">
            <w:pPr>
              <w:rPr>
                <w:b/>
                <w:bCs/>
              </w:rPr>
            </w:pPr>
          </w:p>
          <w:p w14:paraId="3239BE1A" w14:textId="6C3EAEA7" w:rsidR="00975473" w:rsidRDefault="00975473" w:rsidP="006565E6">
            <w:pPr>
              <w:rPr>
                <w:b/>
                <w:bCs/>
              </w:rPr>
            </w:pPr>
          </w:p>
          <w:p w14:paraId="3BBF3A40" w14:textId="322A6D36" w:rsidR="00975473" w:rsidRDefault="00975473" w:rsidP="006565E6">
            <w:pPr>
              <w:rPr>
                <w:b/>
                <w:bCs/>
              </w:rPr>
            </w:pPr>
          </w:p>
          <w:p w14:paraId="20AC80CB" w14:textId="14D5ACDD" w:rsidR="00975473" w:rsidRDefault="00975473" w:rsidP="006565E6">
            <w:pPr>
              <w:rPr>
                <w:b/>
                <w:bCs/>
              </w:rPr>
            </w:pPr>
          </w:p>
          <w:p w14:paraId="645547D7" w14:textId="77777777" w:rsidR="00975473" w:rsidRDefault="00975473" w:rsidP="006565E6">
            <w:pPr>
              <w:rPr>
                <w:b/>
                <w:bCs/>
              </w:rPr>
            </w:pPr>
          </w:p>
          <w:p w14:paraId="3063C8B1" w14:textId="7F17013E" w:rsidR="00E21136" w:rsidRDefault="00E21136" w:rsidP="006565E6">
            <w:pPr>
              <w:rPr>
                <w:b/>
                <w:bCs/>
              </w:rPr>
            </w:pPr>
          </w:p>
          <w:p w14:paraId="1DF98359" w14:textId="77777777" w:rsidR="00E21136" w:rsidRDefault="00E21136" w:rsidP="006565E6">
            <w:pPr>
              <w:rPr>
                <w:b/>
                <w:bCs/>
              </w:rPr>
            </w:pPr>
          </w:p>
          <w:p w14:paraId="1D434CA4" w14:textId="500EB2AC" w:rsidR="00E21136" w:rsidRDefault="00E21136" w:rsidP="006565E6">
            <w:pPr>
              <w:rPr>
                <w:b/>
                <w:bCs/>
              </w:rPr>
            </w:pPr>
          </w:p>
        </w:tc>
        <w:tc>
          <w:tcPr>
            <w:tcW w:w="2520" w:type="dxa"/>
          </w:tcPr>
          <w:p w14:paraId="39DFFEB4" w14:textId="77777777" w:rsidR="006565E6" w:rsidRDefault="006565E6" w:rsidP="006565E6">
            <w:pPr>
              <w:rPr>
                <w:b/>
                <w:bCs/>
              </w:rPr>
            </w:pPr>
          </w:p>
        </w:tc>
        <w:tc>
          <w:tcPr>
            <w:tcW w:w="2337" w:type="dxa"/>
          </w:tcPr>
          <w:p w14:paraId="613B1209" w14:textId="77777777" w:rsidR="006565E6" w:rsidRDefault="006565E6" w:rsidP="006565E6">
            <w:pPr>
              <w:rPr>
                <w:b/>
                <w:bCs/>
              </w:rPr>
            </w:pPr>
          </w:p>
        </w:tc>
        <w:tc>
          <w:tcPr>
            <w:tcW w:w="2433" w:type="dxa"/>
          </w:tcPr>
          <w:p w14:paraId="322FCA86" w14:textId="77777777" w:rsidR="006565E6" w:rsidRDefault="006565E6" w:rsidP="006565E6">
            <w:pPr>
              <w:rPr>
                <w:b/>
                <w:bCs/>
              </w:rPr>
            </w:pPr>
          </w:p>
        </w:tc>
      </w:tr>
      <w:tr w:rsidR="006565E6" w14:paraId="392C3DF0" w14:textId="77777777" w:rsidTr="00BB47DC">
        <w:tc>
          <w:tcPr>
            <w:tcW w:w="1800" w:type="dxa"/>
          </w:tcPr>
          <w:p w14:paraId="08C03FF9" w14:textId="77777777" w:rsidR="006565E6" w:rsidRDefault="00BB47DC" w:rsidP="006565E6">
            <w:pPr>
              <w:rPr>
                <w:b/>
                <w:bCs/>
              </w:rPr>
            </w:pPr>
            <w:r>
              <w:rPr>
                <w:b/>
                <w:bCs/>
              </w:rPr>
              <w:t>Bernar</w:t>
            </w:r>
            <w:r w:rsidR="00975473">
              <w:rPr>
                <w:b/>
                <w:bCs/>
              </w:rPr>
              <w:t>d</w:t>
            </w:r>
          </w:p>
          <w:p w14:paraId="36D4F569" w14:textId="77777777" w:rsidR="00975473" w:rsidRDefault="00975473" w:rsidP="006565E6">
            <w:pPr>
              <w:rPr>
                <w:b/>
                <w:bCs/>
              </w:rPr>
            </w:pPr>
          </w:p>
          <w:p w14:paraId="442F8E90" w14:textId="77777777" w:rsidR="00975473" w:rsidRDefault="00975473" w:rsidP="006565E6">
            <w:pPr>
              <w:rPr>
                <w:b/>
                <w:bCs/>
              </w:rPr>
            </w:pPr>
          </w:p>
          <w:p w14:paraId="3B0DBE4A" w14:textId="6F7D08CB" w:rsidR="00975473" w:rsidRDefault="00975473" w:rsidP="006565E6">
            <w:pPr>
              <w:rPr>
                <w:b/>
                <w:bCs/>
              </w:rPr>
            </w:pPr>
          </w:p>
        </w:tc>
        <w:tc>
          <w:tcPr>
            <w:tcW w:w="2070" w:type="dxa"/>
          </w:tcPr>
          <w:p w14:paraId="221181AE" w14:textId="77777777" w:rsidR="006565E6" w:rsidRDefault="006565E6" w:rsidP="006565E6">
            <w:pPr>
              <w:rPr>
                <w:b/>
                <w:bCs/>
              </w:rPr>
            </w:pPr>
          </w:p>
          <w:p w14:paraId="29EEEB50" w14:textId="77777777" w:rsidR="00E21136" w:rsidRDefault="00E21136" w:rsidP="006565E6">
            <w:pPr>
              <w:rPr>
                <w:b/>
                <w:bCs/>
              </w:rPr>
            </w:pPr>
          </w:p>
          <w:p w14:paraId="42B66E26" w14:textId="77777777" w:rsidR="00E21136" w:rsidRDefault="00E21136" w:rsidP="006565E6">
            <w:pPr>
              <w:rPr>
                <w:b/>
                <w:bCs/>
              </w:rPr>
            </w:pPr>
          </w:p>
          <w:p w14:paraId="54A8A098" w14:textId="0830B44B" w:rsidR="00E21136" w:rsidRDefault="00E21136" w:rsidP="006565E6">
            <w:pPr>
              <w:rPr>
                <w:b/>
                <w:bCs/>
              </w:rPr>
            </w:pPr>
          </w:p>
          <w:p w14:paraId="4F81553F" w14:textId="2FB02DFA" w:rsidR="00E21136" w:rsidRDefault="00E21136" w:rsidP="006565E6">
            <w:pPr>
              <w:rPr>
                <w:b/>
                <w:bCs/>
              </w:rPr>
            </w:pPr>
          </w:p>
          <w:p w14:paraId="14E08C5E" w14:textId="05759CA3" w:rsidR="00E21136" w:rsidRDefault="00E21136" w:rsidP="006565E6">
            <w:pPr>
              <w:rPr>
                <w:b/>
                <w:bCs/>
              </w:rPr>
            </w:pPr>
          </w:p>
          <w:p w14:paraId="0C06CC52" w14:textId="7BD9149E" w:rsidR="00E21136" w:rsidRDefault="00E21136" w:rsidP="006565E6">
            <w:pPr>
              <w:rPr>
                <w:b/>
                <w:bCs/>
              </w:rPr>
            </w:pPr>
          </w:p>
          <w:p w14:paraId="51F8DF64" w14:textId="539EF20B" w:rsidR="00E21136" w:rsidRDefault="00E21136" w:rsidP="006565E6">
            <w:pPr>
              <w:rPr>
                <w:b/>
                <w:bCs/>
              </w:rPr>
            </w:pPr>
          </w:p>
          <w:p w14:paraId="13B86D5C" w14:textId="25482256" w:rsidR="00E21136" w:rsidRDefault="00E21136" w:rsidP="006565E6">
            <w:pPr>
              <w:rPr>
                <w:b/>
                <w:bCs/>
              </w:rPr>
            </w:pPr>
          </w:p>
          <w:p w14:paraId="5B5A14C2" w14:textId="29DB3650" w:rsidR="00E21136" w:rsidRDefault="00E21136" w:rsidP="006565E6">
            <w:pPr>
              <w:rPr>
                <w:b/>
                <w:bCs/>
              </w:rPr>
            </w:pPr>
          </w:p>
          <w:p w14:paraId="59BF5AC0" w14:textId="1D0960BA" w:rsidR="00E21136" w:rsidRDefault="00E21136" w:rsidP="006565E6">
            <w:pPr>
              <w:rPr>
                <w:b/>
                <w:bCs/>
              </w:rPr>
            </w:pPr>
          </w:p>
          <w:p w14:paraId="0BD08568" w14:textId="599AA558" w:rsidR="00E21136" w:rsidRDefault="00E21136" w:rsidP="006565E6">
            <w:pPr>
              <w:rPr>
                <w:b/>
                <w:bCs/>
              </w:rPr>
            </w:pPr>
          </w:p>
          <w:p w14:paraId="1CC61483" w14:textId="760D9C82" w:rsidR="00E21136" w:rsidRDefault="00E21136" w:rsidP="006565E6">
            <w:pPr>
              <w:rPr>
                <w:b/>
                <w:bCs/>
              </w:rPr>
            </w:pPr>
          </w:p>
          <w:p w14:paraId="62F9E49D" w14:textId="77777777" w:rsidR="00E21136" w:rsidRDefault="00E21136" w:rsidP="006565E6">
            <w:pPr>
              <w:rPr>
                <w:b/>
                <w:bCs/>
              </w:rPr>
            </w:pPr>
          </w:p>
          <w:p w14:paraId="327FC9BF" w14:textId="77777777" w:rsidR="00975473" w:rsidRDefault="00975473" w:rsidP="006565E6">
            <w:pPr>
              <w:rPr>
                <w:b/>
                <w:bCs/>
              </w:rPr>
            </w:pPr>
          </w:p>
          <w:p w14:paraId="163DC417" w14:textId="77777777" w:rsidR="00975473" w:rsidRDefault="00975473" w:rsidP="006565E6">
            <w:pPr>
              <w:rPr>
                <w:b/>
                <w:bCs/>
              </w:rPr>
            </w:pPr>
          </w:p>
          <w:p w14:paraId="227309C7" w14:textId="77777777" w:rsidR="00975473" w:rsidRDefault="00975473" w:rsidP="006565E6">
            <w:pPr>
              <w:rPr>
                <w:b/>
                <w:bCs/>
              </w:rPr>
            </w:pPr>
          </w:p>
          <w:p w14:paraId="7AF871BC" w14:textId="77777777" w:rsidR="00975473" w:rsidRDefault="00975473" w:rsidP="006565E6">
            <w:pPr>
              <w:rPr>
                <w:b/>
                <w:bCs/>
              </w:rPr>
            </w:pPr>
          </w:p>
          <w:p w14:paraId="5BB64548" w14:textId="77777777" w:rsidR="00975473" w:rsidRDefault="00975473" w:rsidP="006565E6">
            <w:pPr>
              <w:rPr>
                <w:b/>
                <w:bCs/>
              </w:rPr>
            </w:pPr>
          </w:p>
          <w:p w14:paraId="05D9EBDA" w14:textId="77777777" w:rsidR="00975473" w:rsidRDefault="00975473" w:rsidP="006565E6">
            <w:pPr>
              <w:rPr>
                <w:b/>
                <w:bCs/>
              </w:rPr>
            </w:pPr>
          </w:p>
          <w:p w14:paraId="1949E172" w14:textId="7A8CC7CD" w:rsidR="00975473" w:rsidRDefault="00975473" w:rsidP="006565E6">
            <w:pPr>
              <w:rPr>
                <w:b/>
                <w:bCs/>
              </w:rPr>
            </w:pPr>
          </w:p>
        </w:tc>
        <w:tc>
          <w:tcPr>
            <w:tcW w:w="2520" w:type="dxa"/>
          </w:tcPr>
          <w:p w14:paraId="425A8D9C" w14:textId="77777777" w:rsidR="006565E6" w:rsidRDefault="006565E6" w:rsidP="006565E6">
            <w:pPr>
              <w:rPr>
                <w:b/>
                <w:bCs/>
              </w:rPr>
            </w:pPr>
          </w:p>
        </w:tc>
        <w:tc>
          <w:tcPr>
            <w:tcW w:w="2337" w:type="dxa"/>
          </w:tcPr>
          <w:p w14:paraId="26F7602E" w14:textId="77777777" w:rsidR="006565E6" w:rsidRDefault="006565E6" w:rsidP="006565E6">
            <w:pPr>
              <w:rPr>
                <w:b/>
                <w:bCs/>
              </w:rPr>
            </w:pPr>
          </w:p>
        </w:tc>
        <w:tc>
          <w:tcPr>
            <w:tcW w:w="2433" w:type="dxa"/>
          </w:tcPr>
          <w:p w14:paraId="7B319BA0" w14:textId="77777777" w:rsidR="006565E6" w:rsidRDefault="006565E6" w:rsidP="006565E6">
            <w:pPr>
              <w:rPr>
                <w:b/>
                <w:bCs/>
              </w:rPr>
            </w:pPr>
          </w:p>
        </w:tc>
      </w:tr>
    </w:tbl>
    <w:p w14:paraId="06567F59" w14:textId="77777777" w:rsidR="00975473" w:rsidRDefault="00975473" w:rsidP="006565E6">
      <w:pPr>
        <w:rPr>
          <w:b/>
          <w:bCs/>
        </w:rPr>
      </w:pPr>
    </w:p>
    <w:p w14:paraId="6A6CB2CC" w14:textId="77777777" w:rsidR="00975473" w:rsidRDefault="00975473" w:rsidP="006565E6">
      <w:pPr>
        <w:rPr>
          <w:b/>
          <w:bCs/>
        </w:rPr>
      </w:pPr>
    </w:p>
    <w:p w14:paraId="4B9D2451" w14:textId="3F603F64" w:rsidR="006565E6" w:rsidRDefault="006565E6" w:rsidP="006565E6">
      <w:pPr>
        <w:rPr>
          <w:b/>
          <w:bCs/>
        </w:rPr>
      </w:pPr>
      <w:bookmarkStart w:id="0" w:name="_GoBack"/>
      <w:bookmarkEnd w:id="0"/>
      <w:r>
        <w:rPr>
          <w:b/>
          <w:bCs/>
        </w:rPr>
        <w:t>Reading Schedule</w:t>
      </w:r>
    </w:p>
    <w:p w14:paraId="3E8D5651" w14:textId="2D62E632" w:rsidR="00BB47DC" w:rsidRDefault="00BB47DC" w:rsidP="00BB47DC">
      <w:pPr>
        <w:pStyle w:val="ListParagraph"/>
        <w:numPr>
          <w:ilvl w:val="0"/>
          <w:numId w:val="1"/>
        </w:numPr>
        <w:rPr>
          <w:b/>
          <w:bCs/>
        </w:rPr>
      </w:pPr>
      <w:r>
        <w:rPr>
          <w:b/>
          <w:bCs/>
        </w:rPr>
        <w:t xml:space="preserve">Beginning of Act 1 to </w:t>
      </w:r>
      <w:proofErr w:type="spellStart"/>
      <w:r>
        <w:rPr>
          <w:b/>
          <w:bCs/>
        </w:rPr>
        <w:t>Happy’s</w:t>
      </w:r>
      <w:proofErr w:type="spellEnd"/>
      <w:r>
        <w:rPr>
          <w:b/>
          <w:bCs/>
        </w:rPr>
        <w:t xml:space="preserve"> “Hell, no!” – </w:t>
      </w:r>
      <w:r>
        <w:t>end of class Monday, March 9th</w:t>
      </w:r>
    </w:p>
    <w:p w14:paraId="2599B750" w14:textId="56341A8D" w:rsidR="00BB47DC" w:rsidRDefault="00BB47DC" w:rsidP="00BB47DC">
      <w:pPr>
        <w:pStyle w:val="ListParagraph"/>
        <w:numPr>
          <w:ilvl w:val="0"/>
          <w:numId w:val="1"/>
        </w:numPr>
        <w:rPr>
          <w:b/>
          <w:bCs/>
        </w:rPr>
      </w:pPr>
      <w:proofErr w:type="spellStart"/>
      <w:r>
        <w:rPr>
          <w:b/>
          <w:bCs/>
        </w:rPr>
        <w:t>Happy’s</w:t>
      </w:r>
      <w:proofErr w:type="spellEnd"/>
      <w:r>
        <w:rPr>
          <w:b/>
          <w:bCs/>
        </w:rPr>
        <w:t xml:space="preserve"> “Hell, no!” to appearance of The Woman – </w:t>
      </w:r>
      <w:r>
        <w:t>end of class Wednesday, March 11th</w:t>
      </w:r>
    </w:p>
    <w:p w14:paraId="7A7B847B" w14:textId="7EF3DCF8" w:rsidR="00BB47DC" w:rsidRDefault="00BB47DC" w:rsidP="00BB47DC">
      <w:pPr>
        <w:pStyle w:val="ListParagraph"/>
        <w:numPr>
          <w:ilvl w:val="0"/>
          <w:numId w:val="1"/>
        </w:numPr>
        <w:rPr>
          <w:b/>
          <w:bCs/>
        </w:rPr>
      </w:pPr>
      <w:r>
        <w:rPr>
          <w:b/>
          <w:bCs/>
        </w:rPr>
        <w:t xml:space="preserve">Appearance of The Woman to Linda’s “Have a nice – trip” – </w:t>
      </w:r>
      <w:r>
        <w:t>end of class Monday, March 16th</w:t>
      </w:r>
    </w:p>
    <w:p w14:paraId="237EDBFF" w14:textId="75D03590" w:rsidR="00BB47DC" w:rsidRDefault="00BB47DC" w:rsidP="00BB47DC">
      <w:pPr>
        <w:pStyle w:val="ListParagraph"/>
        <w:numPr>
          <w:ilvl w:val="0"/>
          <w:numId w:val="1"/>
        </w:numPr>
        <w:rPr>
          <w:b/>
          <w:bCs/>
        </w:rPr>
      </w:pPr>
      <w:r>
        <w:rPr>
          <w:b/>
          <w:bCs/>
        </w:rPr>
        <w:t xml:space="preserve">Linda’s “Have a nice – trip” to end of Act 1 – </w:t>
      </w:r>
      <w:r>
        <w:t>end of class Wednesday, March 18th</w:t>
      </w:r>
    </w:p>
    <w:p w14:paraId="280A93FF" w14:textId="7EC86DFF" w:rsidR="00BB47DC" w:rsidRPr="00E21136" w:rsidRDefault="00BB47DC" w:rsidP="00BB47DC">
      <w:pPr>
        <w:pStyle w:val="ListParagraph"/>
        <w:numPr>
          <w:ilvl w:val="0"/>
          <w:numId w:val="1"/>
        </w:numPr>
        <w:rPr>
          <w:b/>
          <w:bCs/>
        </w:rPr>
      </w:pPr>
      <w:r>
        <w:rPr>
          <w:b/>
          <w:bCs/>
        </w:rPr>
        <w:t xml:space="preserve">Quiz over Act 1 and associated class content </w:t>
      </w:r>
      <w:r w:rsidR="00E21136">
        <w:rPr>
          <w:b/>
          <w:bCs/>
        </w:rPr>
        <w:t>–</w:t>
      </w:r>
      <w:r>
        <w:rPr>
          <w:b/>
          <w:bCs/>
        </w:rPr>
        <w:t xml:space="preserve"> </w:t>
      </w:r>
      <w:r w:rsidR="00E21136">
        <w:t>Thursday, March 21st</w:t>
      </w:r>
    </w:p>
    <w:p w14:paraId="0F53563E" w14:textId="24B9CC14" w:rsidR="00E21136" w:rsidRPr="00E21136" w:rsidRDefault="00E21136" w:rsidP="00E21136">
      <w:pPr>
        <w:rPr>
          <w:i/>
          <w:iCs/>
        </w:rPr>
      </w:pPr>
      <w:r w:rsidRPr="00E21136">
        <w:rPr>
          <w:i/>
          <w:iCs/>
        </w:rPr>
        <w:t>Due dates for Act 2 through the end TBD</w:t>
      </w:r>
      <w:r>
        <w:rPr>
          <w:i/>
          <w:iCs/>
        </w:rPr>
        <w:t>.</w:t>
      </w:r>
    </w:p>
    <w:sectPr w:rsidR="00E21136" w:rsidRPr="00E21136" w:rsidSect="006565E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59DF5B" w14:textId="77777777" w:rsidR="00E21136" w:rsidRDefault="00E21136" w:rsidP="00E21136">
      <w:pPr>
        <w:spacing w:after="0" w:line="240" w:lineRule="auto"/>
      </w:pPr>
      <w:r>
        <w:separator/>
      </w:r>
    </w:p>
  </w:endnote>
  <w:endnote w:type="continuationSeparator" w:id="0">
    <w:p w14:paraId="5590CD2D" w14:textId="77777777" w:rsidR="00E21136" w:rsidRDefault="00E21136" w:rsidP="00E211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2EC18B" w14:textId="77777777" w:rsidR="00E21136" w:rsidRDefault="00E21136" w:rsidP="00E21136">
      <w:pPr>
        <w:spacing w:after="0" w:line="240" w:lineRule="auto"/>
      </w:pPr>
      <w:r>
        <w:separator/>
      </w:r>
    </w:p>
  </w:footnote>
  <w:footnote w:type="continuationSeparator" w:id="0">
    <w:p w14:paraId="7F7EB3B9" w14:textId="77777777" w:rsidR="00E21136" w:rsidRDefault="00E21136" w:rsidP="00E211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344762"/>
    <w:multiLevelType w:val="hybridMultilevel"/>
    <w:tmpl w:val="932A2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5E6"/>
    <w:rsid w:val="006565E6"/>
    <w:rsid w:val="007028B4"/>
    <w:rsid w:val="00975473"/>
    <w:rsid w:val="00A404B5"/>
    <w:rsid w:val="00BB47DC"/>
    <w:rsid w:val="00D703AD"/>
    <w:rsid w:val="00E21136"/>
    <w:rsid w:val="00E63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0B2CD5"/>
  <w15:chartTrackingRefBased/>
  <w15:docId w15:val="{FC8F72AF-D5F6-4A7C-85A3-F3ADB0A2D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65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B47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932</TotalTime>
  <Pages>4</Pages>
  <Words>223</Words>
  <Characters>1272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Scaggs, Jessica R</dc:creator>
  <cp:keywords/>
  <dc:description/>
  <cp:lastModifiedBy>Scaggs, Jessica R</cp:lastModifiedBy>
  <cp:revision>2</cp:revision>
  <dcterms:created xsi:type="dcterms:W3CDTF">2020-03-04T21:12:00Z</dcterms:created>
  <dcterms:modified xsi:type="dcterms:W3CDTF">2020-03-05T12:44:00Z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ee3c538-ec52-435f-ae58-017644bd9513_Enabled">
    <vt:lpwstr>True</vt:lpwstr>
  </property>
  <property fmtid="{D5CDD505-2E9C-101B-9397-08002B2CF9AE}" pid="3" name="MSIP_Label_0ee3c538-ec52-435f-ae58-017644bd9513_SiteId">
    <vt:lpwstr>0cdcb198-8169-4b70-ba9f-da7e3ba700c2</vt:lpwstr>
  </property>
  <property fmtid="{D5CDD505-2E9C-101B-9397-08002B2CF9AE}" pid="4" name="MSIP_Label_0ee3c538-ec52-435f-ae58-017644bd9513_Owner">
    <vt:lpwstr>scaggsj@fultonschools.org</vt:lpwstr>
  </property>
  <property fmtid="{D5CDD505-2E9C-101B-9397-08002B2CF9AE}" pid="5" name="MSIP_Label_0ee3c538-ec52-435f-ae58-017644bd9513_SetDate">
    <vt:lpwstr>2020-03-05T12:42:12.3066353Z</vt:lpwstr>
  </property>
  <property fmtid="{D5CDD505-2E9C-101B-9397-08002B2CF9AE}" pid="6" name="MSIP_Label_0ee3c538-ec52-435f-ae58-017644bd9513_Name">
    <vt:lpwstr>General</vt:lpwstr>
  </property>
  <property fmtid="{D5CDD505-2E9C-101B-9397-08002B2CF9AE}" pid="7" name="MSIP_Label_0ee3c538-ec52-435f-ae58-017644bd9513_Application">
    <vt:lpwstr>Microsoft Azure Information Protection</vt:lpwstr>
  </property>
  <property fmtid="{D5CDD505-2E9C-101B-9397-08002B2CF9AE}" pid="8" name="MSIP_Label_0ee3c538-ec52-435f-ae58-017644bd9513_Extended_MSFT_Method">
    <vt:lpwstr>Automatic</vt:lpwstr>
  </property>
  <property fmtid="{D5CDD505-2E9C-101B-9397-08002B2CF9AE}" pid="9" name="Sensitivity">
    <vt:lpwstr>General</vt:lpwstr>
  </property>
</Properties>
</file>