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BA04" w14:textId="08F7122D" w:rsidR="00A404B5" w:rsidRDefault="00725D4A">
      <w:pPr>
        <w:rPr>
          <w:b/>
          <w:bCs/>
          <w:sz w:val="28"/>
          <w:szCs w:val="28"/>
        </w:rPr>
      </w:pPr>
      <w:r>
        <w:rPr>
          <w:b/>
          <w:bCs/>
          <w:sz w:val="28"/>
          <w:szCs w:val="28"/>
        </w:rPr>
        <w:t>AP English Literature and Composition</w:t>
      </w:r>
      <w:r w:rsidR="00654693">
        <w:rPr>
          <w:b/>
          <w:bCs/>
          <w:sz w:val="28"/>
          <w:szCs w:val="28"/>
        </w:rPr>
        <w:t xml:space="preserve"> Digital Learning Plan Week </w:t>
      </w:r>
      <w:r w:rsidR="0098489E">
        <w:rPr>
          <w:b/>
          <w:bCs/>
          <w:sz w:val="28"/>
          <w:szCs w:val="28"/>
        </w:rPr>
        <w:t>2</w:t>
      </w:r>
      <w:r w:rsidR="00654693">
        <w:rPr>
          <w:b/>
          <w:bCs/>
          <w:sz w:val="28"/>
          <w:szCs w:val="28"/>
        </w:rPr>
        <w:t xml:space="preserve"> (March </w:t>
      </w:r>
      <w:r w:rsidR="0098489E">
        <w:rPr>
          <w:b/>
          <w:bCs/>
          <w:sz w:val="28"/>
          <w:szCs w:val="28"/>
        </w:rPr>
        <w:t>23</w:t>
      </w:r>
      <w:r w:rsidR="00654693">
        <w:rPr>
          <w:b/>
          <w:bCs/>
          <w:sz w:val="28"/>
          <w:szCs w:val="28"/>
        </w:rPr>
        <w:t xml:space="preserve"> – March 2</w:t>
      </w:r>
      <w:r w:rsidR="0098489E">
        <w:rPr>
          <w:b/>
          <w:bCs/>
          <w:sz w:val="28"/>
          <w:szCs w:val="28"/>
        </w:rPr>
        <w:t>7</w:t>
      </w:r>
      <w:bookmarkStart w:id="0" w:name="_GoBack"/>
      <w:bookmarkEnd w:id="0"/>
      <w:r w:rsidR="00654693">
        <w:rPr>
          <w:b/>
          <w:bCs/>
          <w:sz w:val="28"/>
          <w:szCs w:val="28"/>
        </w:rPr>
        <w:t>)</w:t>
      </w:r>
    </w:p>
    <w:p w14:paraId="4E53C850" w14:textId="2609BC74" w:rsidR="00654693" w:rsidRDefault="00654693">
      <w:pPr>
        <w:rPr>
          <w:b/>
          <w:bCs/>
          <w:sz w:val="24"/>
          <w:szCs w:val="24"/>
        </w:rPr>
      </w:pPr>
      <w:r>
        <w:rPr>
          <w:b/>
          <w:bCs/>
          <w:sz w:val="24"/>
          <w:szCs w:val="24"/>
        </w:rPr>
        <w:t>Jessica Scaggs</w:t>
      </w:r>
      <w:r>
        <w:rPr>
          <w:b/>
          <w:bCs/>
          <w:sz w:val="24"/>
          <w:szCs w:val="24"/>
        </w:rPr>
        <w:tab/>
      </w:r>
      <w:r>
        <w:rPr>
          <w:b/>
          <w:bCs/>
          <w:sz w:val="24"/>
          <w:szCs w:val="24"/>
        </w:rPr>
        <w:tab/>
      </w:r>
      <w:r w:rsidRPr="005C1839">
        <w:rPr>
          <w:b/>
          <w:bCs/>
          <w:color w:val="FF0000"/>
          <w:sz w:val="24"/>
          <w:szCs w:val="24"/>
        </w:rPr>
        <w:t>Email</w:t>
      </w:r>
      <w:r>
        <w:rPr>
          <w:b/>
          <w:bCs/>
          <w:sz w:val="24"/>
          <w:szCs w:val="24"/>
        </w:rPr>
        <w:t xml:space="preserve">: </w:t>
      </w:r>
      <w:hyperlink r:id="rId7" w:history="1">
        <w:r w:rsidRPr="00382696">
          <w:rPr>
            <w:rStyle w:val="Hyperlink"/>
            <w:b/>
            <w:bCs/>
            <w:sz w:val="24"/>
            <w:szCs w:val="24"/>
          </w:rPr>
          <w:t>scaggsj@fultonschools.org</w:t>
        </w:r>
      </w:hyperlink>
      <w:r>
        <w:rPr>
          <w:b/>
          <w:bCs/>
          <w:sz w:val="24"/>
          <w:szCs w:val="24"/>
        </w:rPr>
        <w:tab/>
        <w:t>(available for any questions/concerns Monday-Friday 8am-3pm)</w:t>
      </w:r>
    </w:p>
    <w:p w14:paraId="5E8F7A57" w14:textId="346D2916" w:rsidR="005C1839" w:rsidRPr="00725D4A" w:rsidRDefault="005C1839" w:rsidP="005C1839">
      <w:pPr>
        <w:ind w:left="2160"/>
        <w:rPr>
          <w:b/>
          <w:bCs/>
          <w:i/>
          <w:iCs/>
          <w:sz w:val="24"/>
          <w:szCs w:val="24"/>
        </w:rPr>
      </w:pPr>
      <w:r w:rsidRPr="005C1839">
        <w:rPr>
          <w:b/>
          <w:bCs/>
          <w:color w:val="FF0000"/>
          <w:sz w:val="24"/>
          <w:szCs w:val="24"/>
        </w:rPr>
        <w:t>Teacher website</w:t>
      </w:r>
      <w:r>
        <w:rPr>
          <w:b/>
          <w:bCs/>
          <w:sz w:val="24"/>
          <w:szCs w:val="24"/>
        </w:rPr>
        <w:t>: jscaggs.weebly.com (check for assignments, calendars, and Google Classroom join codes so you can submit assignments)</w:t>
      </w:r>
      <w:r w:rsidR="00725D4A">
        <w:rPr>
          <w:b/>
          <w:bCs/>
          <w:sz w:val="24"/>
          <w:szCs w:val="24"/>
        </w:rPr>
        <w:t xml:space="preserve"> </w:t>
      </w:r>
      <w:r w:rsidR="00725D4A">
        <w:rPr>
          <w:b/>
          <w:bCs/>
          <w:i/>
          <w:iCs/>
          <w:sz w:val="24"/>
          <w:szCs w:val="24"/>
        </w:rPr>
        <w:t xml:space="preserve">A full PDF of </w:t>
      </w:r>
      <w:r w:rsidR="00725D4A" w:rsidRPr="00725D4A">
        <w:rPr>
          <w:b/>
          <w:bCs/>
          <w:i/>
          <w:iCs/>
          <w:sz w:val="24"/>
          <w:szCs w:val="24"/>
          <w:u w:val="single"/>
        </w:rPr>
        <w:t>Death of a Salesman</w:t>
      </w:r>
      <w:r w:rsidR="00725D4A">
        <w:rPr>
          <w:b/>
          <w:bCs/>
          <w:i/>
          <w:iCs/>
          <w:sz w:val="24"/>
          <w:szCs w:val="24"/>
        </w:rPr>
        <w:t xml:space="preserve"> is also on both my website and Google Classroom.</w:t>
      </w:r>
    </w:p>
    <w:p w14:paraId="48F2AAE1" w14:textId="40EE5689" w:rsidR="00654693" w:rsidRDefault="005C1839">
      <w:pPr>
        <w:rPr>
          <w:b/>
          <w:bCs/>
          <w:sz w:val="24"/>
          <w:szCs w:val="24"/>
        </w:rPr>
      </w:pPr>
      <w:r w:rsidRPr="005C1839">
        <w:rPr>
          <w:b/>
          <w:bCs/>
          <w:sz w:val="24"/>
          <w:szCs w:val="24"/>
          <w:u w:val="single"/>
        </w:rPr>
        <w:t>Reminders</w:t>
      </w:r>
      <w:r>
        <w:rPr>
          <w:b/>
          <w:bCs/>
          <w:sz w:val="24"/>
          <w:szCs w:val="24"/>
          <w:u w:val="single"/>
        </w:rPr>
        <w:t>:</w:t>
      </w:r>
    </w:p>
    <w:p w14:paraId="6075B5F0" w14:textId="555E39C5" w:rsidR="00DB7793" w:rsidRPr="00DB7793" w:rsidRDefault="00DB7793" w:rsidP="005C1839">
      <w:pPr>
        <w:pStyle w:val="ListParagraph"/>
        <w:numPr>
          <w:ilvl w:val="0"/>
          <w:numId w:val="3"/>
        </w:numPr>
        <w:spacing w:after="0"/>
        <w:rPr>
          <w:b/>
          <w:bCs/>
          <w:sz w:val="24"/>
          <w:szCs w:val="24"/>
        </w:rPr>
      </w:pPr>
      <w:r>
        <w:rPr>
          <w:b/>
          <w:bCs/>
          <w:sz w:val="24"/>
          <w:szCs w:val="24"/>
        </w:rPr>
        <w:t xml:space="preserve">Don’t stress! </w:t>
      </w:r>
      <w:r>
        <w:rPr>
          <w:sz w:val="24"/>
          <w:szCs w:val="24"/>
        </w:rPr>
        <w:t>Wash your hands, take care of your physical and mental health, and know that teachers are doing what we can to minimize the burden of distance learning while still making sure you fully meet all course requirements for learning.</w:t>
      </w:r>
    </w:p>
    <w:p w14:paraId="1ADB2318" w14:textId="77777777" w:rsidR="00DB7793" w:rsidRPr="00DB7793" w:rsidRDefault="00DB7793" w:rsidP="00DB7793">
      <w:pPr>
        <w:pStyle w:val="ListParagraph"/>
        <w:spacing w:after="0"/>
        <w:rPr>
          <w:b/>
          <w:bCs/>
          <w:sz w:val="24"/>
          <w:szCs w:val="24"/>
        </w:rPr>
      </w:pPr>
    </w:p>
    <w:p w14:paraId="7A071C9F" w14:textId="63DE121A" w:rsidR="005C1839" w:rsidRPr="00DB7793" w:rsidRDefault="005C1839" w:rsidP="005C1839">
      <w:pPr>
        <w:pStyle w:val="ListParagraph"/>
        <w:numPr>
          <w:ilvl w:val="0"/>
          <w:numId w:val="3"/>
        </w:numPr>
        <w:spacing w:after="0"/>
        <w:rPr>
          <w:b/>
          <w:bCs/>
          <w:sz w:val="24"/>
          <w:szCs w:val="24"/>
        </w:rPr>
      </w:pPr>
      <w:r>
        <w:rPr>
          <w:sz w:val="24"/>
          <w:szCs w:val="24"/>
        </w:rPr>
        <w:t>Weekly plans will be uploaded, along with the necessary materials and handouts, on Mondays. They will be posted on both my teacher website and our Google Classroom account.</w:t>
      </w:r>
      <w:r w:rsidR="00DB7793">
        <w:rPr>
          <w:sz w:val="24"/>
          <w:szCs w:val="24"/>
        </w:rPr>
        <w:t xml:space="preserve"> However, please check my website regularly throughout the week in case updates are added.</w:t>
      </w:r>
    </w:p>
    <w:p w14:paraId="59696D19" w14:textId="77777777" w:rsidR="00DB7793" w:rsidRPr="00DB7793" w:rsidRDefault="00DB7793" w:rsidP="00DB7793">
      <w:pPr>
        <w:spacing w:after="0"/>
        <w:rPr>
          <w:b/>
          <w:bCs/>
          <w:sz w:val="24"/>
          <w:szCs w:val="24"/>
        </w:rPr>
      </w:pPr>
    </w:p>
    <w:p w14:paraId="3C286575" w14:textId="7156C529" w:rsidR="005C1839" w:rsidRPr="00DB7793" w:rsidRDefault="005C1839" w:rsidP="005C1839">
      <w:pPr>
        <w:pStyle w:val="ListParagraph"/>
        <w:numPr>
          <w:ilvl w:val="0"/>
          <w:numId w:val="3"/>
        </w:numPr>
        <w:spacing w:after="0"/>
        <w:rPr>
          <w:b/>
          <w:bCs/>
          <w:sz w:val="24"/>
          <w:szCs w:val="24"/>
        </w:rPr>
      </w:pPr>
      <w:r>
        <w:rPr>
          <w:sz w:val="24"/>
          <w:szCs w:val="24"/>
        </w:rPr>
        <w:t>Assignments will be submitted primarily through Google Classroom assignment boxes and Turnitin.com assignment boxes. Make sure you are enrolled in both of these platforms for our classes already! (If you’re new and need a code, let me know).</w:t>
      </w:r>
    </w:p>
    <w:p w14:paraId="28D6A504" w14:textId="77777777" w:rsidR="00DB7793" w:rsidRPr="00DB7793" w:rsidRDefault="00DB7793" w:rsidP="00DB7793">
      <w:pPr>
        <w:spacing w:after="0"/>
        <w:rPr>
          <w:b/>
          <w:bCs/>
          <w:sz w:val="24"/>
          <w:szCs w:val="24"/>
        </w:rPr>
      </w:pPr>
    </w:p>
    <w:p w14:paraId="54CBFE84" w14:textId="4D1F8DAA" w:rsidR="00654693" w:rsidRPr="00DB7793" w:rsidRDefault="005C1839" w:rsidP="00DB7793">
      <w:pPr>
        <w:pStyle w:val="ListParagraph"/>
        <w:numPr>
          <w:ilvl w:val="0"/>
          <w:numId w:val="3"/>
        </w:numPr>
        <w:spacing w:after="0"/>
        <w:rPr>
          <w:b/>
          <w:bCs/>
          <w:sz w:val="24"/>
          <w:szCs w:val="24"/>
        </w:rPr>
      </w:pPr>
      <w:r>
        <w:rPr>
          <w:sz w:val="24"/>
          <w:szCs w:val="24"/>
        </w:rPr>
        <w:t>While following a digital learning plan, students are still in school attendance and are expected to abide by the disciplinary codes of Chattahoochee High School and Fulton County. Therefore, respectful online correspondence and strict adherence to our Honor Code are expected. Violations will lead to referral to school administration and disciplinary action.</w:t>
      </w:r>
    </w:p>
    <w:p w14:paraId="4E8A924A" w14:textId="6B3D1EEC" w:rsidR="00DB7793" w:rsidRDefault="00DB7793" w:rsidP="00DB7793">
      <w:pPr>
        <w:spacing w:after="0"/>
        <w:rPr>
          <w:b/>
          <w:bCs/>
          <w:sz w:val="24"/>
          <w:szCs w:val="24"/>
        </w:rPr>
      </w:pPr>
    </w:p>
    <w:tbl>
      <w:tblPr>
        <w:tblStyle w:val="TableCalendar"/>
        <w:tblpPr w:leftFromText="180" w:rightFromText="180" w:vertAnchor="page" w:horzAnchor="margin" w:tblpY="7167"/>
        <w:tblW w:w="5021" w:type="pct"/>
        <w:tblLook w:val="0420" w:firstRow="1" w:lastRow="0" w:firstColumn="0" w:lastColumn="0" w:noHBand="0" w:noVBand="1"/>
      </w:tblPr>
      <w:tblGrid>
        <w:gridCol w:w="2889"/>
        <w:gridCol w:w="2888"/>
        <w:gridCol w:w="2889"/>
        <w:gridCol w:w="2889"/>
        <w:gridCol w:w="2889"/>
      </w:tblGrid>
      <w:tr w:rsidR="0098489E" w:rsidRPr="00654693" w14:paraId="2DFC2D27" w14:textId="77777777" w:rsidTr="00725D4A">
        <w:trPr>
          <w:cnfStyle w:val="100000000000" w:firstRow="1" w:lastRow="0" w:firstColumn="0" w:lastColumn="0" w:oddVBand="0" w:evenVBand="0" w:oddHBand="0" w:evenHBand="0" w:firstRowFirstColumn="0" w:firstRowLastColumn="0" w:lastRowFirstColumn="0" w:lastRowLastColumn="0"/>
          <w:trHeight w:val="195"/>
        </w:trPr>
        <w:tc>
          <w:tcPr>
            <w:tcW w:w="2889" w:type="dxa"/>
            <w:tcBorders>
              <w:top w:val="single" w:sz="6" w:space="0" w:color="BFBFBF" w:themeColor="background1" w:themeShade="BF"/>
              <w:bottom w:val="nil"/>
            </w:tcBorders>
          </w:tcPr>
          <w:p w14:paraId="5194BE7E" w14:textId="2B852592" w:rsidR="0098489E" w:rsidRPr="00654693" w:rsidRDefault="0098489E" w:rsidP="0098489E">
            <w:pPr>
              <w:spacing w:after="0"/>
              <w:jc w:val="right"/>
              <w:rPr>
                <w:rFonts w:ascii="Corbel" w:hAnsi="Corbel" w:cs="Times New Roman"/>
                <w:b/>
                <w:bCs/>
                <w:color w:val="7F7F7F"/>
                <w:sz w:val="20"/>
                <w:szCs w:val="20"/>
              </w:rPr>
            </w:pPr>
            <w:r>
              <w:t xml:space="preserve">Monday, March </w:t>
            </w:r>
            <w:r>
              <w:fldChar w:fldCharType="begin"/>
            </w:r>
            <w:r>
              <w:instrText xml:space="preserve"> =A8+1 </w:instrText>
            </w:r>
            <w:r>
              <w:fldChar w:fldCharType="separate"/>
            </w:r>
            <w:r>
              <w:rPr>
                <w:noProof/>
              </w:rPr>
              <w:t>23</w:t>
            </w:r>
            <w:r>
              <w:fldChar w:fldCharType="end"/>
            </w:r>
          </w:p>
        </w:tc>
        <w:tc>
          <w:tcPr>
            <w:tcW w:w="2888" w:type="dxa"/>
            <w:tcBorders>
              <w:top w:val="single" w:sz="6" w:space="0" w:color="BFBFBF" w:themeColor="background1" w:themeShade="BF"/>
              <w:bottom w:val="nil"/>
            </w:tcBorders>
          </w:tcPr>
          <w:p w14:paraId="525CBC97" w14:textId="6857AF67" w:rsidR="0098489E" w:rsidRPr="00654693" w:rsidRDefault="0098489E" w:rsidP="0098489E">
            <w:pPr>
              <w:spacing w:after="0"/>
              <w:jc w:val="right"/>
              <w:rPr>
                <w:rFonts w:ascii="Corbel" w:hAnsi="Corbel" w:cs="Times New Roman"/>
                <w:b/>
                <w:bCs/>
                <w:color w:val="7F7F7F"/>
                <w:sz w:val="20"/>
                <w:szCs w:val="20"/>
              </w:rPr>
            </w:pPr>
            <w:r>
              <w:t xml:space="preserve">Tuesday, March </w:t>
            </w:r>
            <w:r>
              <w:fldChar w:fldCharType="begin"/>
            </w:r>
            <w:r>
              <w:instrText xml:space="preserve"> =B8+1 </w:instrText>
            </w:r>
            <w:r>
              <w:fldChar w:fldCharType="separate"/>
            </w:r>
            <w:r>
              <w:rPr>
                <w:noProof/>
              </w:rPr>
              <w:t>24</w:t>
            </w:r>
            <w:r>
              <w:fldChar w:fldCharType="end"/>
            </w:r>
          </w:p>
        </w:tc>
        <w:tc>
          <w:tcPr>
            <w:tcW w:w="2889" w:type="dxa"/>
            <w:tcBorders>
              <w:top w:val="single" w:sz="6" w:space="0" w:color="BFBFBF" w:themeColor="background1" w:themeShade="BF"/>
              <w:bottom w:val="nil"/>
            </w:tcBorders>
          </w:tcPr>
          <w:p w14:paraId="4ABBDE5F" w14:textId="0F50BB1A" w:rsidR="0098489E" w:rsidRPr="00654693" w:rsidRDefault="0098489E" w:rsidP="0098489E">
            <w:pPr>
              <w:spacing w:after="0"/>
              <w:jc w:val="right"/>
              <w:rPr>
                <w:rFonts w:ascii="Corbel" w:hAnsi="Corbel" w:cs="Times New Roman"/>
                <w:b/>
                <w:bCs/>
                <w:color w:val="7F7F7F"/>
                <w:sz w:val="20"/>
                <w:szCs w:val="20"/>
              </w:rPr>
            </w:pPr>
            <w:r>
              <w:t xml:space="preserve">Wednesday, March </w:t>
            </w:r>
            <w:r>
              <w:fldChar w:fldCharType="begin"/>
            </w:r>
            <w:r>
              <w:instrText xml:space="preserve"> =C8+1 </w:instrText>
            </w:r>
            <w:r>
              <w:fldChar w:fldCharType="separate"/>
            </w:r>
            <w:r>
              <w:rPr>
                <w:noProof/>
              </w:rPr>
              <w:t>25</w:t>
            </w:r>
            <w:r>
              <w:fldChar w:fldCharType="end"/>
            </w:r>
          </w:p>
        </w:tc>
        <w:tc>
          <w:tcPr>
            <w:tcW w:w="2889" w:type="dxa"/>
            <w:tcBorders>
              <w:top w:val="single" w:sz="6" w:space="0" w:color="BFBFBF" w:themeColor="background1" w:themeShade="BF"/>
              <w:bottom w:val="nil"/>
            </w:tcBorders>
          </w:tcPr>
          <w:p w14:paraId="244EC379" w14:textId="0A2F31D2" w:rsidR="0098489E" w:rsidRPr="00654693" w:rsidRDefault="0098489E" w:rsidP="0098489E">
            <w:pPr>
              <w:spacing w:after="0"/>
              <w:jc w:val="right"/>
              <w:rPr>
                <w:rFonts w:ascii="Corbel" w:hAnsi="Corbel" w:cs="Times New Roman"/>
                <w:b/>
                <w:bCs/>
                <w:color w:val="7F7F7F"/>
                <w:sz w:val="20"/>
                <w:szCs w:val="20"/>
              </w:rPr>
            </w:pPr>
            <w:r>
              <w:t xml:space="preserve">Thursday, March </w:t>
            </w:r>
            <w:r>
              <w:fldChar w:fldCharType="begin"/>
            </w:r>
            <w:r>
              <w:instrText xml:space="preserve"> =D8+1 </w:instrText>
            </w:r>
            <w:r>
              <w:fldChar w:fldCharType="separate"/>
            </w:r>
            <w:r>
              <w:rPr>
                <w:noProof/>
              </w:rPr>
              <w:t>26</w:t>
            </w:r>
            <w:r>
              <w:fldChar w:fldCharType="end"/>
            </w:r>
          </w:p>
        </w:tc>
        <w:tc>
          <w:tcPr>
            <w:tcW w:w="2889" w:type="dxa"/>
            <w:tcBorders>
              <w:top w:val="single" w:sz="6" w:space="0" w:color="BFBFBF" w:themeColor="background1" w:themeShade="BF"/>
              <w:bottom w:val="nil"/>
            </w:tcBorders>
          </w:tcPr>
          <w:p w14:paraId="7CADAE14" w14:textId="0E89DDEE" w:rsidR="0098489E" w:rsidRPr="00654693" w:rsidRDefault="0098489E" w:rsidP="0098489E">
            <w:pPr>
              <w:spacing w:after="0"/>
              <w:jc w:val="right"/>
              <w:rPr>
                <w:rFonts w:ascii="Corbel" w:hAnsi="Corbel" w:cs="Times New Roman"/>
                <w:b/>
                <w:bCs/>
                <w:color w:val="7F7F7F"/>
                <w:sz w:val="20"/>
                <w:szCs w:val="20"/>
              </w:rPr>
            </w:pPr>
            <w:r>
              <w:t xml:space="preserve">Friday, March </w:t>
            </w:r>
            <w:r>
              <w:fldChar w:fldCharType="begin"/>
            </w:r>
            <w:r>
              <w:instrText xml:space="preserve"> =E8+1 </w:instrText>
            </w:r>
            <w:r>
              <w:fldChar w:fldCharType="separate"/>
            </w:r>
            <w:r>
              <w:rPr>
                <w:noProof/>
              </w:rPr>
              <w:t>27</w:t>
            </w:r>
            <w:r>
              <w:fldChar w:fldCharType="end"/>
            </w:r>
          </w:p>
        </w:tc>
      </w:tr>
      <w:tr w:rsidR="0098489E" w:rsidRPr="00654693" w14:paraId="3A5FEB72" w14:textId="77777777" w:rsidTr="00725D4A">
        <w:trPr>
          <w:trHeight w:hRule="exact" w:val="3507"/>
        </w:trPr>
        <w:tc>
          <w:tcPr>
            <w:tcW w:w="2889" w:type="dxa"/>
            <w:tcBorders>
              <w:top w:val="nil"/>
              <w:bottom w:val="single" w:sz="6" w:space="0" w:color="BFBFBF" w:themeColor="background1" w:themeShade="BF"/>
            </w:tcBorders>
          </w:tcPr>
          <w:p w14:paraId="69799737"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78AB02A0" w14:textId="77777777" w:rsidR="0098489E" w:rsidRDefault="0098489E" w:rsidP="0098489E">
            <w:pPr>
              <w:pStyle w:val="ListParagraph"/>
              <w:numPr>
                <w:ilvl w:val="0"/>
                <w:numId w:val="1"/>
              </w:numPr>
              <w:ind w:left="72" w:hanging="72"/>
              <w:rPr>
                <w:color w:val="FF0000"/>
                <w:sz w:val="16"/>
                <w:szCs w:val="16"/>
              </w:rPr>
            </w:pPr>
            <w:r>
              <w:rPr>
                <w:color w:val="FF0000"/>
                <w:sz w:val="16"/>
                <w:szCs w:val="16"/>
              </w:rPr>
              <w:t>Finish and submit today’s progress check through AP Classroom</w:t>
            </w:r>
          </w:p>
          <w:p w14:paraId="5390B8AC" w14:textId="77777777" w:rsidR="0098489E" w:rsidRPr="009928BA" w:rsidRDefault="0098489E" w:rsidP="0098489E">
            <w:pPr>
              <w:pStyle w:val="ListParagraph"/>
              <w:ind w:left="72"/>
              <w:rPr>
                <w:color w:val="FF0000"/>
                <w:sz w:val="16"/>
                <w:szCs w:val="16"/>
              </w:rPr>
            </w:pPr>
          </w:p>
          <w:p w14:paraId="720984C2"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7237045A" w14:textId="77777777" w:rsidR="0098489E" w:rsidRDefault="0098489E" w:rsidP="0098489E">
            <w:pPr>
              <w:pStyle w:val="ListParagraph"/>
              <w:numPr>
                <w:ilvl w:val="0"/>
                <w:numId w:val="1"/>
              </w:numPr>
              <w:ind w:left="72" w:hanging="72"/>
              <w:rPr>
                <w:color w:val="0070C0"/>
                <w:sz w:val="16"/>
                <w:szCs w:val="16"/>
              </w:rPr>
            </w:pPr>
            <w:r>
              <w:rPr>
                <w:color w:val="0070C0"/>
                <w:sz w:val="16"/>
                <w:szCs w:val="16"/>
              </w:rPr>
              <w:t>Complete College Board multiple choice progress check # through AP Classroom</w:t>
            </w:r>
          </w:p>
          <w:p w14:paraId="43AEF6E4" w14:textId="77777777" w:rsidR="0098489E" w:rsidRPr="009928BA" w:rsidRDefault="0098489E" w:rsidP="0098489E">
            <w:pPr>
              <w:pStyle w:val="ListParagraph"/>
              <w:ind w:left="72"/>
              <w:rPr>
                <w:color w:val="0070C0"/>
                <w:sz w:val="16"/>
                <w:szCs w:val="16"/>
              </w:rPr>
            </w:pPr>
          </w:p>
          <w:p w14:paraId="2A426EF5"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51A77695" w14:textId="77777777" w:rsidR="0098489E" w:rsidRPr="0098489E" w:rsidRDefault="0098489E" w:rsidP="0098489E">
            <w:pPr>
              <w:pStyle w:val="ListParagraph"/>
              <w:numPr>
                <w:ilvl w:val="0"/>
                <w:numId w:val="1"/>
              </w:numPr>
              <w:ind w:left="72" w:hanging="72"/>
              <w:rPr>
                <w:color w:val="538135" w:themeColor="accent6" w:themeShade="BF"/>
                <w:sz w:val="16"/>
                <w:szCs w:val="16"/>
              </w:rPr>
            </w:pPr>
            <w:r w:rsidRPr="0098489E">
              <w:rPr>
                <w:color w:val="538135" w:themeColor="accent6" w:themeShade="BF"/>
                <w:sz w:val="16"/>
                <w:szCs w:val="16"/>
              </w:rPr>
              <w:t>Study Act 1 of DoaS and the first half of your choice book for the quiz tomorrow</w:t>
            </w:r>
          </w:p>
          <w:p w14:paraId="237C6B3A" w14:textId="77777777" w:rsidR="0098489E" w:rsidRPr="00654693" w:rsidRDefault="0098489E" w:rsidP="0098489E">
            <w:pPr>
              <w:rPr>
                <w:rFonts w:ascii="Corbel" w:hAnsi="Corbel" w:cs="Times New Roman"/>
              </w:rPr>
            </w:pPr>
          </w:p>
        </w:tc>
        <w:tc>
          <w:tcPr>
            <w:tcW w:w="2888" w:type="dxa"/>
            <w:tcBorders>
              <w:top w:val="nil"/>
              <w:bottom w:val="single" w:sz="6" w:space="0" w:color="BFBFBF" w:themeColor="background1" w:themeShade="BF"/>
            </w:tcBorders>
          </w:tcPr>
          <w:p w14:paraId="207D1A35"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7A632231" w14:textId="77777777" w:rsidR="0098489E" w:rsidRDefault="0098489E" w:rsidP="0098489E">
            <w:pPr>
              <w:pStyle w:val="ListParagraph"/>
              <w:numPr>
                <w:ilvl w:val="0"/>
                <w:numId w:val="1"/>
              </w:numPr>
              <w:ind w:left="72" w:hanging="72"/>
              <w:rPr>
                <w:color w:val="FF0000"/>
                <w:sz w:val="16"/>
                <w:szCs w:val="16"/>
              </w:rPr>
            </w:pPr>
            <w:r>
              <w:rPr>
                <w:color w:val="FF0000"/>
                <w:sz w:val="16"/>
                <w:szCs w:val="16"/>
              </w:rPr>
              <w:t>Quiz over Act 1 and first half of book due by 11:59pm</w:t>
            </w:r>
          </w:p>
          <w:p w14:paraId="4823A1D2" w14:textId="77777777" w:rsidR="0098489E" w:rsidRPr="009928BA" w:rsidRDefault="0098489E" w:rsidP="0098489E">
            <w:pPr>
              <w:pStyle w:val="ListParagraph"/>
              <w:ind w:left="72"/>
              <w:rPr>
                <w:color w:val="FF0000"/>
                <w:sz w:val="16"/>
                <w:szCs w:val="16"/>
              </w:rPr>
            </w:pPr>
          </w:p>
          <w:p w14:paraId="1A03BE0C"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1C9E9426" w14:textId="77777777" w:rsidR="0098489E" w:rsidRDefault="0098489E" w:rsidP="0098489E">
            <w:pPr>
              <w:pStyle w:val="ListParagraph"/>
              <w:numPr>
                <w:ilvl w:val="0"/>
                <w:numId w:val="1"/>
              </w:numPr>
              <w:ind w:left="72" w:hanging="72"/>
              <w:rPr>
                <w:color w:val="0070C0"/>
                <w:sz w:val="16"/>
                <w:szCs w:val="16"/>
              </w:rPr>
            </w:pPr>
            <w:r>
              <w:rPr>
                <w:color w:val="0070C0"/>
                <w:sz w:val="16"/>
                <w:szCs w:val="16"/>
              </w:rPr>
              <w:t>Complete and submit quiz assigned on Google Classroom by the end of the day today</w:t>
            </w:r>
          </w:p>
          <w:p w14:paraId="0AA63BB7" w14:textId="77777777" w:rsidR="0098489E" w:rsidRPr="009928BA" w:rsidRDefault="0098489E" w:rsidP="0098489E">
            <w:pPr>
              <w:pStyle w:val="ListParagraph"/>
              <w:ind w:left="72"/>
              <w:rPr>
                <w:color w:val="0070C0"/>
                <w:sz w:val="16"/>
                <w:szCs w:val="16"/>
              </w:rPr>
            </w:pPr>
          </w:p>
          <w:p w14:paraId="264DA104"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0B26DF83" w14:textId="77777777" w:rsidR="0098489E" w:rsidRPr="0098489E" w:rsidRDefault="0098489E" w:rsidP="0098489E">
            <w:pPr>
              <w:pStyle w:val="ListParagraph"/>
              <w:numPr>
                <w:ilvl w:val="0"/>
                <w:numId w:val="1"/>
              </w:numPr>
              <w:ind w:left="72" w:hanging="72"/>
              <w:rPr>
                <w:color w:val="538135" w:themeColor="accent6" w:themeShade="BF"/>
                <w:sz w:val="16"/>
                <w:szCs w:val="16"/>
              </w:rPr>
            </w:pPr>
            <w:r w:rsidRPr="0098489E">
              <w:rPr>
                <w:color w:val="538135" w:themeColor="accent6" w:themeShade="BF"/>
                <w:sz w:val="16"/>
                <w:szCs w:val="16"/>
              </w:rPr>
              <w:t>None</w:t>
            </w:r>
          </w:p>
          <w:p w14:paraId="051EE31E" w14:textId="77777777" w:rsidR="0098489E" w:rsidRPr="00654693" w:rsidRDefault="0098489E" w:rsidP="0098489E">
            <w:pPr>
              <w:rPr>
                <w:rFonts w:ascii="Corbel" w:hAnsi="Corbel" w:cs="Times New Roman"/>
              </w:rPr>
            </w:pPr>
          </w:p>
        </w:tc>
        <w:tc>
          <w:tcPr>
            <w:tcW w:w="2889" w:type="dxa"/>
            <w:tcBorders>
              <w:top w:val="nil"/>
              <w:bottom w:val="single" w:sz="6" w:space="0" w:color="BFBFBF" w:themeColor="background1" w:themeShade="BF"/>
            </w:tcBorders>
          </w:tcPr>
          <w:p w14:paraId="1826EF41"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28B557B9" w14:textId="77777777" w:rsidR="0098489E" w:rsidRDefault="0098489E" w:rsidP="0098489E">
            <w:pPr>
              <w:pStyle w:val="ListParagraph"/>
              <w:numPr>
                <w:ilvl w:val="0"/>
                <w:numId w:val="1"/>
              </w:numPr>
              <w:ind w:left="72" w:hanging="72"/>
              <w:rPr>
                <w:color w:val="FF0000"/>
                <w:sz w:val="16"/>
                <w:szCs w:val="16"/>
              </w:rPr>
            </w:pPr>
            <w:r>
              <w:rPr>
                <w:color w:val="FF0000"/>
                <w:sz w:val="16"/>
                <w:szCs w:val="16"/>
              </w:rPr>
              <w:t>None</w:t>
            </w:r>
          </w:p>
          <w:p w14:paraId="4FF31625" w14:textId="77777777" w:rsidR="0098489E" w:rsidRPr="009928BA" w:rsidRDefault="0098489E" w:rsidP="0098489E">
            <w:pPr>
              <w:pStyle w:val="ListParagraph"/>
              <w:ind w:left="72"/>
              <w:rPr>
                <w:color w:val="FF0000"/>
                <w:sz w:val="16"/>
                <w:szCs w:val="16"/>
              </w:rPr>
            </w:pPr>
          </w:p>
          <w:p w14:paraId="3BA55D49"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51F89D2C" w14:textId="77777777" w:rsidR="0098489E" w:rsidRDefault="0098489E" w:rsidP="0098489E">
            <w:pPr>
              <w:pStyle w:val="ListParagraph"/>
              <w:numPr>
                <w:ilvl w:val="0"/>
                <w:numId w:val="1"/>
              </w:numPr>
              <w:ind w:left="72" w:hanging="72"/>
              <w:rPr>
                <w:color w:val="0070C0"/>
                <w:sz w:val="16"/>
                <w:szCs w:val="16"/>
              </w:rPr>
            </w:pPr>
            <w:r>
              <w:rPr>
                <w:color w:val="0070C0"/>
                <w:sz w:val="16"/>
                <w:szCs w:val="16"/>
              </w:rPr>
              <w:t>Read pages 69-88 in DoaS (52-67 in PDF) while completing Act 2 reading questions posted on Google Classroom</w:t>
            </w:r>
          </w:p>
          <w:p w14:paraId="49B29127" w14:textId="77777777" w:rsidR="0098489E" w:rsidRPr="009928BA" w:rsidRDefault="0098489E" w:rsidP="0098489E">
            <w:pPr>
              <w:pStyle w:val="ListParagraph"/>
              <w:ind w:left="72"/>
              <w:rPr>
                <w:color w:val="0070C0"/>
                <w:sz w:val="16"/>
                <w:szCs w:val="16"/>
              </w:rPr>
            </w:pPr>
          </w:p>
          <w:p w14:paraId="62775BC9"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180906F6" w14:textId="77777777" w:rsidR="0098489E" w:rsidRPr="0098489E" w:rsidRDefault="0098489E" w:rsidP="0098489E">
            <w:pPr>
              <w:pStyle w:val="ListParagraph"/>
              <w:numPr>
                <w:ilvl w:val="0"/>
                <w:numId w:val="1"/>
              </w:numPr>
              <w:ind w:left="72" w:hanging="72"/>
              <w:rPr>
                <w:color w:val="538135" w:themeColor="accent6" w:themeShade="BF"/>
                <w:sz w:val="16"/>
                <w:szCs w:val="16"/>
              </w:rPr>
            </w:pPr>
            <w:r w:rsidRPr="0098489E">
              <w:rPr>
                <w:color w:val="538135" w:themeColor="accent6" w:themeShade="BF"/>
                <w:sz w:val="16"/>
                <w:szCs w:val="16"/>
              </w:rPr>
              <w:t>Finish pgs 69-88 and first half of Act 2 questions by tomorrow</w:t>
            </w:r>
          </w:p>
          <w:p w14:paraId="0F46ED3F" w14:textId="6D595BE2" w:rsidR="0098489E" w:rsidRPr="00654693" w:rsidRDefault="0098489E" w:rsidP="0098489E">
            <w:pPr>
              <w:rPr>
                <w:rFonts w:ascii="Corbel" w:hAnsi="Corbel" w:cs="Times New Roman"/>
              </w:rPr>
            </w:pPr>
          </w:p>
        </w:tc>
        <w:tc>
          <w:tcPr>
            <w:tcW w:w="2889" w:type="dxa"/>
            <w:tcBorders>
              <w:top w:val="nil"/>
              <w:bottom w:val="single" w:sz="6" w:space="0" w:color="BFBFBF" w:themeColor="background1" w:themeShade="BF"/>
            </w:tcBorders>
          </w:tcPr>
          <w:p w14:paraId="2D5CD626"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5D902DEB" w14:textId="77777777" w:rsidR="0098489E" w:rsidRDefault="0098489E" w:rsidP="0098489E">
            <w:pPr>
              <w:pStyle w:val="ListParagraph"/>
              <w:numPr>
                <w:ilvl w:val="0"/>
                <w:numId w:val="1"/>
              </w:numPr>
              <w:ind w:left="72" w:hanging="72"/>
              <w:rPr>
                <w:color w:val="FF0000"/>
                <w:sz w:val="16"/>
                <w:szCs w:val="16"/>
              </w:rPr>
            </w:pPr>
            <w:r>
              <w:rPr>
                <w:color w:val="FF0000"/>
                <w:sz w:val="16"/>
                <w:szCs w:val="16"/>
              </w:rPr>
              <w:t xml:space="preserve">Finish and submit Act 2 reading questions to Google Class by 11:59pm </w:t>
            </w:r>
          </w:p>
          <w:p w14:paraId="7F3E8076" w14:textId="77777777" w:rsidR="0098489E" w:rsidRPr="009928BA" w:rsidRDefault="0098489E" w:rsidP="0098489E">
            <w:pPr>
              <w:pStyle w:val="ListParagraph"/>
              <w:ind w:left="72"/>
              <w:rPr>
                <w:color w:val="FF0000"/>
                <w:sz w:val="16"/>
                <w:szCs w:val="16"/>
              </w:rPr>
            </w:pPr>
          </w:p>
          <w:p w14:paraId="1BD324E2"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0E3AA8E1" w14:textId="77777777" w:rsidR="0098489E" w:rsidRDefault="0098489E" w:rsidP="0098489E">
            <w:pPr>
              <w:pStyle w:val="ListParagraph"/>
              <w:numPr>
                <w:ilvl w:val="0"/>
                <w:numId w:val="1"/>
              </w:numPr>
              <w:ind w:left="72" w:hanging="72"/>
              <w:rPr>
                <w:color w:val="0070C0"/>
                <w:sz w:val="16"/>
                <w:szCs w:val="16"/>
              </w:rPr>
            </w:pPr>
            <w:r>
              <w:rPr>
                <w:color w:val="0070C0"/>
                <w:sz w:val="16"/>
                <w:szCs w:val="16"/>
              </w:rPr>
              <w:t>Read pages 88-105 in DoaS (67-82 in PDF) and finish remaining half of Act 2 questions</w:t>
            </w:r>
          </w:p>
          <w:p w14:paraId="7B6D6ABE" w14:textId="77777777" w:rsidR="0098489E" w:rsidRPr="009928BA" w:rsidRDefault="0098489E" w:rsidP="0098489E">
            <w:pPr>
              <w:pStyle w:val="ListParagraph"/>
              <w:ind w:left="72"/>
              <w:rPr>
                <w:color w:val="0070C0"/>
                <w:sz w:val="16"/>
                <w:szCs w:val="16"/>
              </w:rPr>
            </w:pPr>
          </w:p>
          <w:p w14:paraId="2FA50544"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68C7E07C" w14:textId="77777777" w:rsidR="0098489E" w:rsidRPr="0098489E" w:rsidRDefault="0098489E" w:rsidP="0098489E">
            <w:pPr>
              <w:pStyle w:val="ListParagraph"/>
              <w:numPr>
                <w:ilvl w:val="0"/>
                <w:numId w:val="1"/>
              </w:numPr>
              <w:ind w:left="72" w:hanging="72"/>
              <w:rPr>
                <w:color w:val="538135" w:themeColor="accent6" w:themeShade="BF"/>
                <w:sz w:val="16"/>
                <w:szCs w:val="16"/>
              </w:rPr>
            </w:pPr>
            <w:r w:rsidRPr="0098489E">
              <w:rPr>
                <w:color w:val="538135" w:themeColor="accent6" w:themeShade="BF"/>
                <w:sz w:val="16"/>
                <w:szCs w:val="16"/>
              </w:rPr>
              <w:t>Submit Act 2 questions to Google Class tonight by 11:59pm</w:t>
            </w:r>
          </w:p>
          <w:p w14:paraId="27079E93" w14:textId="77777777" w:rsidR="0098489E" w:rsidRPr="00654693" w:rsidRDefault="0098489E" w:rsidP="0098489E">
            <w:pPr>
              <w:rPr>
                <w:rFonts w:ascii="Corbel" w:hAnsi="Corbel" w:cs="Times New Roman"/>
              </w:rPr>
            </w:pPr>
          </w:p>
        </w:tc>
        <w:tc>
          <w:tcPr>
            <w:tcW w:w="2889" w:type="dxa"/>
            <w:tcBorders>
              <w:top w:val="nil"/>
              <w:bottom w:val="single" w:sz="6" w:space="0" w:color="BFBFBF" w:themeColor="background1" w:themeShade="BF"/>
            </w:tcBorders>
          </w:tcPr>
          <w:p w14:paraId="56FBECA2"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19B1D8CC" w14:textId="77777777" w:rsidR="0098489E" w:rsidRDefault="0098489E" w:rsidP="0098489E">
            <w:pPr>
              <w:pStyle w:val="ListParagraph"/>
              <w:numPr>
                <w:ilvl w:val="0"/>
                <w:numId w:val="1"/>
              </w:numPr>
              <w:ind w:left="72" w:hanging="72"/>
              <w:rPr>
                <w:color w:val="FF0000"/>
                <w:sz w:val="16"/>
                <w:szCs w:val="16"/>
              </w:rPr>
            </w:pPr>
            <w:r>
              <w:rPr>
                <w:color w:val="FF0000"/>
                <w:sz w:val="16"/>
                <w:szCs w:val="16"/>
              </w:rPr>
              <w:t>March Madness Essay #3 submitted to Google Classroom by 11:59pm</w:t>
            </w:r>
          </w:p>
          <w:p w14:paraId="56D6CAB2" w14:textId="77777777" w:rsidR="0098489E" w:rsidRPr="004963EF" w:rsidRDefault="0098489E" w:rsidP="0098489E">
            <w:pPr>
              <w:pStyle w:val="ListParagraph"/>
              <w:ind w:left="72"/>
              <w:rPr>
                <w:color w:val="FF0000"/>
                <w:sz w:val="16"/>
                <w:szCs w:val="16"/>
              </w:rPr>
            </w:pPr>
          </w:p>
          <w:p w14:paraId="092AFE89"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51738883" w14:textId="77777777" w:rsidR="0098489E" w:rsidRDefault="0098489E" w:rsidP="0098489E">
            <w:pPr>
              <w:pStyle w:val="ListParagraph"/>
              <w:numPr>
                <w:ilvl w:val="0"/>
                <w:numId w:val="1"/>
              </w:numPr>
              <w:ind w:left="72" w:hanging="72"/>
              <w:rPr>
                <w:color w:val="0070C0"/>
                <w:sz w:val="16"/>
                <w:szCs w:val="16"/>
              </w:rPr>
            </w:pPr>
            <w:r>
              <w:rPr>
                <w:color w:val="0070C0"/>
                <w:sz w:val="16"/>
                <w:szCs w:val="16"/>
              </w:rPr>
              <w:t>Complete the final March Madness essay that will be posted to Google Classroom at 8am today, following the same rules as before</w:t>
            </w:r>
          </w:p>
          <w:p w14:paraId="5848F303" w14:textId="77777777" w:rsidR="0098489E" w:rsidRPr="00165CA3" w:rsidRDefault="0098489E" w:rsidP="0098489E">
            <w:pPr>
              <w:pStyle w:val="ListParagraph"/>
              <w:ind w:left="72"/>
              <w:rPr>
                <w:color w:val="0070C0"/>
                <w:sz w:val="16"/>
                <w:szCs w:val="16"/>
              </w:rPr>
            </w:pPr>
          </w:p>
          <w:p w14:paraId="019FA9BD"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653F5D7F" w14:textId="77777777" w:rsidR="0098489E" w:rsidRPr="0098489E" w:rsidRDefault="0098489E" w:rsidP="0098489E">
            <w:pPr>
              <w:pStyle w:val="ListParagraph"/>
              <w:numPr>
                <w:ilvl w:val="0"/>
                <w:numId w:val="1"/>
              </w:numPr>
              <w:ind w:left="72" w:hanging="72"/>
              <w:rPr>
                <w:color w:val="538135" w:themeColor="accent6" w:themeShade="BF"/>
                <w:sz w:val="16"/>
                <w:szCs w:val="16"/>
              </w:rPr>
            </w:pPr>
            <w:r w:rsidRPr="0098489E">
              <w:rPr>
                <w:color w:val="538135" w:themeColor="accent6" w:themeShade="BF"/>
                <w:sz w:val="16"/>
                <w:szCs w:val="16"/>
              </w:rPr>
              <w:t xml:space="preserve">Finish and submit March Madness Essay #3 (congrats, you survived!) </w:t>
            </w:r>
          </w:p>
          <w:p w14:paraId="69C15ED4" w14:textId="77777777" w:rsidR="0098489E" w:rsidRPr="00654693" w:rsidRDefault="0098489E" w:rsidP="0098489E">
            <w:pPr>
              <w:rPr>
                <w:rFonts w:ascii="Corbel" w:hAnsi="Corbel" w:cs="Times New Roman"/>
              </w:rPr>
            </w:pPr>
          </w:p>
        </w:tc>
      </w:tr>
    </w:tbl>
    <w:p w14:paraId="22D8431D" w14:textId="44A469D8" w:rsidR="00DB7793" w:rsidRPr="00DB7793" w:rsidRDefault="00DB7793" w:rsidP="00DB7793">
      <w:pPr>
        <w:spacing w:after="0"/>
        <w:rPr>
          <w:i/>
          <w:iCs/>
          <w:sz w:val="24"/>
          <w:szCs w:val="24"/>
        </w:rPr>
      </w:pPr>
    </w:p>
    <w:sectPr w:rsidR="00DB7793" w:rsidRPr="00DB7793" w:rsidSect="00DB77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B022" w14:textId="77777777" w:rsidR="00DB7793" w:rsidRDefault="00DB7793" w:rsidP="00DB7793">
      <w:pPr>
        <w:spacing w:after="0" w:line="240" w:lineRule="auto"/>
      </w:pPr>
      <w:r>
        <w:separator/>
      </w:r>
    </w:p>
  </w:endnote>
  <w:endnote w:type="continuationSeparator" w:id="0">
    <w:p w14:paraId="083C2265" w14:textId="77777777" w:rsidR="00DB7793" w:rsidRDefault="00DB7793" w:rsidP="00D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Mincho">
    <w:altName w:val="MS Gothic"/>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842C" w14:textId="77777777" w:rsidR="00DB7793" w:rsidRDefault="00DB7793" w:rsidP="00DB7793">
      <w:pPr>
        <w:spacing w:after="0" w:line="240" w:lineRule="auto"/>
      </w:pPr>
      <w:r>
        <w:separator/>
      </w:r>
    </w:p>
  </w:footnote>
  <w:footnote w:type="continuationSeparator" w:id="0">
    <w:p w14:paraId="67D225FA" w14:textId="77777777" w:rsidR="00DB7793" w:rsidRDefault="00DB7793" w:rsidP="00DB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7B3"/>
    <w:multiLevelType w:val="hybridMultilevel"/>
    <w:tmpl w:val="C31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7FBB"/>
    <w:multiLevelType w:val="hybridMultilevel"/>
    <w:tmpl w:val="DCAEAFDE"/>
    <w:lvl w:ilvl="0" w:tplc="17EE60C4">
      <w:start w:val="1"/>
      <w:numFmt w:val="bullet"/>
      <w:suff w:val="space"/>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4BF3"/>
    <w:multiLevelType w:val="hybridMultilevel"/>
    <w:tmpl w:val="D6D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93"/>
    <w:rsid w:val="005C1839"/>
    <w:rsid w:val="00654693"/>
    <w:rsid w:val="006B3EB6"/>
    <w:rsid w:val="007028B4"/>
    <w:rsid w:val="00725D4A"/>
    <w:rsid w:val="0098489E"/>
    <w:rsid w:val="00A404B5"/>
    <w:rsid w:val="00DB7793"/>
    <w:rsid w:val="00E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3F298"/>
  <w15:chartTrackingRefBased/>
  <w15:docId w15:val="{3FE0CABA-014C-4D5E-AAF3-7FD2F212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alendar">
    <w:name w:val="Table Calendar"/>
    <w:basedOn w:val="TableNormal"/>
    <w:rsid w:val="00654693"/>
    <w:pPr>
      <w:spacing w:before="40" w:after="40" w:line="240" w:lineRule="auto"/>
    </w:pPr>
    <w:rPr>
      <w:rFonts w:eastAsia="MS PMincho"/>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character" w:styleId="Hyperlink">
    <w:name w:val="Hyperlink"/>
    <w:basedOn w:val="DefaultParagraphFont"/>
    <w:uiPriority w:val="99"/>
    <w:unhideWhenUsed/>
    <w:rsid w:val="00654693"/>
    <w:rPr>
      <w:color w:val="0563C1" w:themeColor="hyperlink"/>
      <w:u w:val="single"/>
    </w:rPr>
  </w:style>
  <w:style w:type="character" w:styleId="UnresolvedMention">
    <w:name w:val="Unresolved Mention"/>
    <w:basedOn w:val="DefaultParagraphFont"/>
    <w:uiPriority w:val="99"/>
    <w:semiHidden/>
    <w:unhideWhenUsed/>
    <w:rsid w:val="00654693"/>
    <w:rPr>
      <w:color w:val="605E5C"/>
      <w:shd w:val="clear" w:color="auto" w:fill="E1DFDD"/>
    </w:rPr>
  </w:style>
  <w:style w:type="paragraph" w:styleId="ListParagraph">
    <w:name w:val="List Paragraph"/>
    <w:basedOn w:val="Normal"/>
    <w:uiPriority w:val="34"/>
    <w:qFormat/>
    <w:rsid w:val="005C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ggsj@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2</cp:revision>
  <dcterms:created xsi:type="dcterms:W3CDTF">2020-03-23T13:27:00Z</dcterms:created>
  <dcterms:modified xsi:type="dcterms:W3CDTF">2020-03-23T13:27:00Z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2020-03-13T15:16:31.7304946Z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